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03" w:rsidRPr="007C3BA0" w:rsidRDefault="00EE0103" w:rsidP="00EE0103">
      <w:pPr>
        <w:autoSpaceDE w:val="0"/>
        <w:autoSpaceDN w:val="0"/>
        <w:adjustRightInd w:val="0"/>
        <w:jc w:val="center"/>
      </w:pPr>
      <w:r w:rsidRPr="007C3BA0">
        <w:t>Проект</w:t>
      </w:r>
    </w:p>
    <w:p w:rsidR="00EE0103" w:rsidRPr="007C3BA0" w:rsidRDefault="00EE0103" w:rsidP="00EE0103">
      <w:pPr>
        <w:autoSpaceDE w:val="0"/>
        <w:autoSpaceDN w:val="0"/>
        <w:adjustRightInd w:val="0"/>
        <w:jc w:val="center"/>
      </w:pPr>
      <w:r w:rsidRPr="007C3BA0">
        <w:t xml:space="preserve">ПОСТАНОВЛЕНИЯ </w:t>
      </w:r>
    </w:p>
    <w:p w:rsidR="00EE0103" w:rsidRPr="007C3BA0" w:rsidRDefault="00EE0103" w:rsidP="00EE0103">
      <w:pPr>
        <w:autoSpaceDE w:val="0"/>
        <w:autoSpaceDN w:val="0"/>
        <w:adjustRightInd w:val="0"/>
        <w:jc w:val="center"/>
      </w:pPr>
      <w:r w:rsidRPr="007C3BA0">
        <w:t>АДМИНИСТРАЦИИ ВЫТЕГОРСКОГО МУНИЦИПАЛЬНОГО РАЙОНА</w:t>
      </w:r>
    </w:p>
    <w:p w:rsidR="00EE0103" w:rsidRDefault="00EE0103" w:rsidP="00EE01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0103" w:rsidRPr="007C3BA0" w:rsidRDefault="00EE0103" w:rsidP="00EE010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3BA0">
        <w:rPr>
          <w:sz w:val="24"/>
          <w:szCs w:val="24"/>
        </w:rPr>
        <w:t>От                                                            №</w:t>
      </w:r>
      <w:r w:rsidRPr="007C3BA0">
        <w:rPr>
          <w:sz w:val="20"/>
          <w:szCs w:val="20"/>
        </w:rPr>
        <w:t xml:space="preserve">                                  г. Вытегра</w:t>
      </w:r>
    </w:p>
    <w:p w:rsidR="00EE0103" w:rsidRDefault="00EE0103" w:rsidP="00EE01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E0103" w:rsidRPr="00463794" w:rsidRDefault="00EE0103" w:rsidP="00EE0103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E0103" w:rsidRPr="0091783A" w:rsidRDefault="00EE0103" w:rsidP="00EE0103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E0103" w:rsidRPr="0091783A" w:rsidRDefault="00EE0103" w:rsidP="00EE0103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E0103" w:rsidRPr="0091783A" w:rsidRDefault="00EE0103" w:rsidP="00EE0103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21 - 2025</w:t>
      </w:r>
      <w:r w:rsidRPr="0091783A">
        <w:t xml:space="preserve"> годы»</w:t>
      </w:r>
    </w:p>
    <w:p w:rsidR="00EE0103" w:rsidRDefault="00EE0103" w:rsidP="00EE0103">
      <w:pPr>
        <w:autoSpaceDE w:val="0"/>
        <w:autoSpaceDN w:val="0"/>
        <w:adjustRightInd w:val="0"/>
        <w:jc w:val="both"/>
      </w:pPr>
    </w:p>
    <w:p w:rsidR="00EE0103" w:rsidRDefault="00EE0103" w:rsidP="00EE0103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E0103" w:rsidRDefault="00EE0103" w:rsidP="00EE0103">
      <w:pPr>
        <w:suppressAutoHyphens/>
        <w:ind w:firstLine="567"/>
        <w:jc w:val="both"/>
        <w:rPr>
          <w:b/>
        </w:rPr>
      </w:pPr>
    </w:p>
    <w:p w:rsidR="00EE0103" w:rsidRPr="00EE0103" w:rsidRDefault="00EE0103" w:rsidP="00EE0103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103">
        <w:rPr>
          <w:rFonts w:ascii="Times New Roman" w:hAnsi="Times New Roman"/>
          <w:sz w:val="28"/>
          <w:szCs w:val="28"/>
        </w:rPr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EE0103">
        <w:rPr>
          <w:rFonts w:ascii="Times New Roman" w:hAnsi="Times New Roman"/>
          <w:b/>
          <w:sz w:val="28"/>
          <w:szCs w:val="28"/>
        </w:rPr>
        <w:t xml:space="preserve"> </w:t>
      </w:r>
      <w:r w:rsidRPr="00EE0103">
        <w:rPr>
          <w:rFonts w:ascii="Times New Roman" w:hAnsi="Times New Roman"/>
          <w:sz w:val="28"/>
          <w:szCs w:val="28"/>
        </w:rPr>
        <w:t>утвержденную постановлением Администрации Вытегорского муниципального района от 22 апреля 2021 года № 403</w:t>
      </w:r>
      <w:r w:rsidRPr="00EE0103">
        <w:rPr>
          <w:rFonts w:ascii="Times New Roman" w:hAnsi="Times New Roman"/>
          <w:b/>
          <w:sz w:val="28"/>
          <w:szCs w:val="28"/>
        </w:rPr>
        <w:t xml:space="preserve"> </w:t>
      </w:r>
      <w:r w:rsidRPr="00EE010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«Формирование комфортной среды проживания на территории Вытегорского муниципального района на 2021-2025 годы» </w:t>
      </w:r>
      <w:proofErr w:type="gramStart"/>
      <w:r w:rsidRPr="00EE01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0103">
        <w:rPr>
          <w:rFonts w:ascii="Times New Roman" w:hAnsi="Times New Roman"/>
          <w:sz w:val="28"/>
          <w:szCs w:val="28"/>
          <w:lang w:val="en-US"/>
        </w:rPr>
        <w:t>c</w:t>
      </w:r>
      <w:r w:rsidRPr="00EE0103">
        <w:rPr>
          <w:rFonts w:ascii="Times New Roman" w:hAnsi="Times New Roman"/>
          <w:sz w:val="28"/>
          <w:szCs w:val="28"/>
        </w:rPr>
        <w:t xml:space="preserve"> последующими изменениями) следующие изменения: </w:t>
      </w:r>
    </w:p>
    <w:p w:rsidR="00EE0103" w:rsidRDefault="00EE0103" w:rsidP="00EE010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103">
        <w:rPr>
          <w:rFonts w:ascii="Times New Roman" w:hAnsi="Times New Roman"/>
          <w:sz w:val="28"/>
          <w:szCs w:val="28"/>
        </w:rPr>
        <w:t>Приложение 5 к подпрограмме 3 изложить в новой редакции, согласно приложению 1 к настоящему постановлению.</w:t>
      </w:r>
    </w:p>
    <w:p w:rsidR="00EE0103" w:rsidRDefault="00EE0103" w:rsidP="00EE0103">
      <w:pPr>
        <w:tabs>
          <w:tab w:val="left" w:pos="0"/>
        </w:tabs>
        <w:suppressAutoHyphens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E0103" w:rsidRDefault="00EE0103" w:rsidP="00EE0103">
      <w:pPr>
        <w:pStyle w:val="a4"/>
        <w:jc w:val="both"/>
      </w:pPr>
    </w:p>
    <w:p w:rsidR="00EE0103" w:rsidRDefault="00EE0103" w:rsidP="00EE0103">
      <w:pPr>
        <w:pStyle w:val="a4"/>
        <w:jc w:val="both"/>
      </w:pPr>
    </w:p>
    <w:p w:rsidR="00EE0103" w:rsidRDefault="00EE0103" w:rsidP="00EE0103">
      <w:pPr>
        <w:pStyle w:val="a4"/>
        <w:jc w:val="both"/>
      </w:pPr>
    </w:p>
    <w:p w:rsidR="00EE0103" w:rsidRPr="00EE0103" w:rsidRDefault="00EE0103" w:rsidP="00EE010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0103">
        <w:rPr>
          <w:rFonts w:ascii="Times New Roman" w:hAnsi="Times New Roman"/>
          <w:b/>
          <w:sz w:val="28"/>
          <w:szCs w:val="28"/>
        </w:rPr>
        <w:t xml:space="preserve">Руководитель Администрации района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E0103">
        <w:rPr>
          <w:rFonts w:ascii="Times New Roman" w:hAnsi="Times New Roman"/>
          <w:b/>
          <w:sz w:val="28"/>
          <w:szCs w:val="28"/>
        </w:rPr>
        <w:t xml:space="preserve">            А.В. Скресанов</w:t>
      </w:r>
    </w:p>
    <w:p w:rsidR="00EE0103" w:rsidRPr="00EE0103" w:rsidRDefault="00EE0103" w:rsidP="00EE0103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</w:p>
    <w:p w:rsidR="00EE0103" w:rsidRDefault="00EE0103" w:rsidP="00EE0103">
      <w:pPr>
        <w:jc w:val="right"/>
        <w:textAlignment w:val="top"/>
        <w:rPr>
          <w:color w:val="000000" w:themeColor="text1"/>
        </w:rPr>
        <w:sectPr w:rsidR="00EE0103" w:rsidSect="00EE0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EE0103" w:rsidRDefault="00EE0103" w:rsidP="00EE0103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Администрации района</w:t>
      </w:r>
    </w:p>
    <w:p w:rsidR="00EE0103" w:rsidRPr="00571E27" w:rsidRDefault="00EE0103" w:rsidP="00EE0103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p w:rsidR="00EE0103" w:rsidRPr="0050273E" w:rsidRDefault="00EE0103" w:rsidP="00EE010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50273E">
        <w:rPr>
          <w:color w:val="000000" w:themeColor="text1"/>
        </w:rPr>
        <w:t xml:space="preserve">Приложение 5 </w:t>
      </w:r>
    </w:p>
    <w:p w:rsidR="00EE0103" w:rsidRPr="0050273E" w:rsidRDefault="00EE0103" w:rsidP="00EE0103">
      <w:pPr>
        <w:jc w:val="right"/>
        <w:textAlignment w:val="top"/>
        <w:rPr>
          <w:color w:val="000000" w:themeColor="text1"/>
        </w:rPr>
      </w:pPr>
      <w:r w:rsidRPr="0050273E">
        <w:rPr>
          <w:color w:val="000000" w:themeColor="text1"/>
        </w:rPr>
        <w:t>к подпрограмме 3</w:t>
      </w:r>
    </w:p>
    <w:p w:rsidR="00EE0103" w:rsidRDefault="00EE0103" w:rsidP="00EE0103">
      <w:pPr>
        <w:pStyle w:val="a4"/>
        <w:tabs>
          <w:tab w:val="left" w:pos="10440"/>
        </w:tabs>
        <w:jc w:val="center"/>
        <w:textAlignment w:val="top"/>
        <w:rPr>
          <w:b/>
        </w:rPr>
      </w:pPr>
    </w:p>
    <w:p w:rsidR="00EE0103" w:rsidRPr="0050273E" w:rsidRDefault="00EE0103" w:rsidP="00EE0103">
      <w:pPr>
        <w:pStyle w:val="a4"/>
        <w:tabs>
          <w:tab w:val="left" w:pos="10440"/>
        </w:tabs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50273E">
        <w:rPr>
          <w:rFonts w:ascii="Times New Roman" w:hAnsi="Times New Roman"/>
          <w:b/>
          <w:sz w:val="28"/>
          <w:szCs w:val="28"/>
        </w:rPr>
        <w:t xml:space="preserve">Финансовые затраты и показатели результативности подпрограммы 3 </w:t>
      </w:r>
    </w:p>
    <w:tbl>
      <w:tblPr>
        <w:tblStyle w:val="a3"/>
        <w:tblW w:w="14786" w:type="dxa"/>
        <w:tblLayout w:type="fixed"/>
        <w:tblLook w:val="04A0"/>
      </w:tblPr>
      <w:tblGrid>
        <w:gridCol w:w="2802"/>
        <w:gridCol w:w="1559"/>
        <w:gridCol w:w="1134"/>
        <w:gridCol w:w="1320"/>
        <w:gridCol w:w="1373"/>
        <w:gridCol w:w="1559"/>
        <w:gridCol w:w="2268"/>
        <w:gridCol w:w="1418"/>
        <w:gridCol w:w="1353"/>
      </w:tblGrid>
      <w:tr w:rsidR="00EE0103" w:rsidRPr="00EE0103" w:rsidTr="008673E4">
        <w:trPr>
          <w:trHeight w:val="703"/>
        </w:trPr>
        <w:tc>
          <w:tcPr>
            <w:tcW w:w="2802" w:type="dxa"/>
            <w:vMerge w:val="restart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6945" w:type="dxa"/>
            <w:gridSpan w:val="5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Финансовые затраты в 2021-2024 годы, тыс. руб.</w:t>
            </w:r>
          </w:p>
        </w:tc>
        <w:tc>
          <w:tcPr>
            <w:tcW w:w="5039" w:type="dxa"/>
            <w:gridSpan w:val="3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Планируемые показатели результативности</w:t>
            </w:r>
          </w:p>
        </w:tc>
      </w:tr>
      <w:tr w:rsidR="00EE0103" w:rsidRPr="00EE0103" w:rsidTr="008673E4">
        <w:trPr>
          <w:trHeight w:val="406"/>
        </w:trPr>
        <w:tc>
          <w:tcPr>
            <w:tcW w:w="2802" w:type="dxa"/>
            <w:vMerge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Фед</w:t>
            </w:r>
            <w:r w:rsidRPr="00EE0103">
              <w:rPr>
                <w:sz w:val="24"/>
                <w:szCs w:val="24"/>
              </w:rPr>
              <w:t>е</w:t>
            </w:r>
            <w:r w:rsidRPr="00EE0103">
              <w:rPr>
                <w:sz w:val="24"/>
                <w:szCs w:val="24"/>
              </w:rPr>
              <w:t>ральный бюджет, %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Субсидия дорожного фонда В</w:t>
            </w:r>
            <w:r w:rsidRPr="00EE0103">
              <w:rPr>
                <w:sz w:val="24"/>
                <w:szCs w:val="24"/>
              </w:rPr>
              <w:t>о</w:t>
            </w:r>
            <w:r w:rsidRPr="00EE0103">
              <w:rPr>
                <w:sz w:val="24"/>
                <w:szCs w:val="24"/>
              </w:rPr>
              <w:t>логодской области, %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Бюджет МО «Город Вытегра»,%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Районный бюджет, %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Наименование пок</w:t>
            </w:r>
            <w:r w:rsidRPr="00EE0103">
              <w:rPr>
                <w:sz w:val="24"/>
                <w:szCs w:val="24"/>
              </w:rPr>
              <w:t>а</w:t>
            </w:r>
            <w:r w:rsidRPr="00EE0103">
              <w:rPr>
                <w:sz w:val="24"/>
                <w:szCs w:val="24"/>
              </w:rPr>
              <w:t>зателя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sz w:val="24"/>
                <w:szCs w:val="24"/>
              </w:rPr>
            </w:pPr>
            <w:r w:rsidRPr="00EE0103">
              <w:rPr>
                <w:sz w:val="24"/>
                <w:szCs w:val="24"/>
              </w:rPr>
              <w:t>Значение</w:t>
            </w:r>
          </w:p>
        </w:tc>
      </w:tr>
      <w:tr w:rsidR="00EE0103" w:rsidRPr="00EE0103" w:rsidTr="008673E4">
        <w:tc>
          <w:tcPr>
            <w:tcW w:w="2802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EE0103" w:rsidRPr="00EE0103" w:rsidTr="008673E4">
        <w:tc>
          <w:tcPr>
            <w:tcW w:w="2802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2021год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0103" w:rsidRPr="00EE0103" w:rsidTr="008673E4">
        <w:trPr>
          <w:trHeight w:val="1757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Капитальный ремонт наиболее разрушенных уч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а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стков улично-дорожной сети г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 xml:space="preserve">ытегра </w:t>
            </w:r>
            <w:r w:rsidRPr="00EE0103">
              <w:rPr>
                <w:color w:val="000000" w:themeColor="text1"/>
                <w:sz w:val="24"/>
                <w:szCs w:val="24"/>
              </w:rPr>
              <w:t>(ул.Комсомольская, ул.Луначарского, ул.Луначарского (от ул.Зари), ул. Володарск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го, ул.Красноармейская)»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rFonts w:eastAsia="Calibri"/>
                <w:bCs/>
                <w:noProof/>
                <w:color w:val="000000" w:themeColor="text1"/>
                <w:sz w:val="24"/>
                <w:szCs w:val="24"/>
              </w:rPr>
              <w:t>20619,86127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96,99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2,2076</w:t>
            </w:r>
          </w:p>
        </w:tc>
      </w:tr>
      <w:tr w:rsidR="00EE0103" w:rsidRPr="00EE0103" w:rsidTr="008673E4">
        <w:trPr>
          <w:trHeight w:val="1757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lastRenderedPageBreak/>
              <w:t>Текущий ремонт автодор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ги к участкам для мног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детных семей в д. Щекино Вытегорского района.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1499,2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0,405</w:t>
            </w:r>
          </w:p>
        </w:tc>
      </w:tr>
      <w:tr w:rsidR="00EE0103" w:rsidRPr="00EE0103" w:rsidTr="008673E4">
        <w:trPr>
          <w:trHeight w:val="1757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 xml:space="preserve">Капитальный ремонт ул. </w:t>
            </w:r>
            <w:proofErr w:type="gramStart"/>
            <w:r w:rsidRPr="00EE0103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EE0103">
              <w:rPr>
                <w:color w:val="000000" w:themeColor="text1"/>
                <w:sz w:val="24"/>
                <w:szCs w:val="24"/>
              </w:rPr>
              <w:t xml:space="preserve"> в п. Депо Вытегорского района Вол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годской области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11303,069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0,65113</w:t>
            </w:r>
          </w:p>
        </w:tc>
      </w:tr>
      <w:tr w:rsidR="00EE0103" w:rsidRPr="00EE0103" w:rsidTr="008673E4">
        <w:trPr>
          <w:trHeight w:val="1757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 xml:space="preserve">Текущий ремонт моста через р. </w:t>
            </w:r>
            <w:proofErr w:type="spellStart"/>
            <w:r w:rsidRPr="00EE0103">
              <w:rPr>
                <w:color w:val="000000" w:themeColor="text1"/>
                <w:sz w:val="24"/>
                <w:szCs w:val="24"/>
              </w:rPr>
              <w:t>Педаж</w:t>
            </w:r>
            <w:proofErr w:type="spellEnd"/>
            <w:r w:rsidRPr="00EE0103">
              <w:rPr>
                <w:color w:val="000000" w:themeColor="text1"/>
                <w:sz w:val="24"/>
                <w:szCs w:val="24"/>
              </w:rPr>
              <w:t xml:space="preserve"> Вытего</w:t>
            </w:r>
            <w:r w:rsidRPr="00EE0103">
              <w:rPr>
                <w:color w:val="000000" w:themeColor="text1"/>
                <w:sz w:val="24"/>
                <w:szCs w:val="24"/>
              </w:rPr>
              <w:t>р</w:t>
            </w:r>
            <w:r w:rsidRPr="00EE0103">
              <w:rPr>
                <w:color w:val="000000" w:themeColor="text1"/>
                <w:sz w:val="24"/>
                <w:szCs w:val="24"/>
              </w:rPr>
              <w:t>ского района Вологодской области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1998,2661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0103"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E0103" w:rsidRPr="00EE0103" w:rsidTr="008673E4">
        <w:trPr>
          <w:trHeight w:val="2124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lastRenderedPageBreak/>
              <w:t>Выполнение работ по текущему содержанию авт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мобильных дорог общего пользования местного зн</w:t>
            </w:r>
            <w:r w:rsidRPr="00EE0103">
              <w:rPr>
                <w:color w:val="000000" w:themeColor="text1"/>
                <w:sz w:val="24"/>
                <w:szCs w:val="24"/>
              </w:rPr>
              <w:t>а</w:t>
            </w:r>
            <w:r w:rsidRPr="00EE0103">
              <w:rPr>
                <w:color w:val="000000" w:themeColor="text1"/>
                <w:sz w:val="24"/>
                <w:szCs w:val="24"/>
              </w:rPr>
              <w:t>чения на территории В</w:t>
            </w:r>
            <w:r w:rsidRPr="00EE0103">
              <w:rPr>
                <w:color w:val="000000" w:themeColor="text1"/>
                <w:sz w:val="24"/>
                <w:szCs w:val="24"/>
              </w:rPr>
              <w:t>ы</w:t>
            </w:r>
            <w:r w:rsidRPr="00EE0103">
              <w:rPr>
                <w:color w:val="000000" w:themeColor="text1"/>
                <w:sz w:val="24"/>
                <w:szCs w:val="24"/>
              </w:rPr>
              <w:t>тегорского муниципальн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го района Вологодской области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1905,69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201</w:t>
            </w:r>
          </w:p>
        </w:tc>
      </w:tr>
      <w:tr w:rsidR="00EE0103" w:rsidRPr="00EE0103" w:rsidTr="008673E4">
        <w:trPr>
          <w:trHeight w:val="278"/>
        </w:trPr>
        <w:tc>
          <w:tcPr>
            <w:tcW w:w="2802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0103" w:rsidRPr="00EE0103" w:rsidTr="008673E4">
        <w:trPr>
          <w:trHeight w:val="841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Капитальный ремонт на</w:t>
            </w:r>
            <w:r w:rsidRPr="00EE0103">
              <w:rPr>
                <w:color w:val="000000" w:themeColor="text1"/>
                <w:sz w:val="24"/>
                <w:szCs w:val="24"/>
              </w:rPr>
              <w:t>и</w:t>
            </w:r>
            <w:r w:rsidRPr="00EE0103">
              <w:rPr>
                <w:color w:val="000000" w:themeColor="text1"/>
                <w:sz w:val="24"/>
                <w:szCs w:val="24"/>
              </w:rPr>
              <w:t>более разрушенных учас</w:t>
            </w:r>
            <w:r w:rsidRPr="00EE0103">
              <w:rPr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color w:val="000000" w:themeColor="text1"/>
                <w:sz w:val="24"/>
                <w:szCs w:val="24"/>
              </w:rPr>
              <w:t>ков улично-дорожной сети в г</w:t>
            </w:r>
            <w:proofErr w:type="gramStart"/>
            <w:r w:rsidRPr="00EE0103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E0103">
              <w:rPr>
                <w:color w:val="000000" w:themeColor="text1"/>
                <w:sz w:val="24"/>
                <w:szCs w:val="24"/>
              </w:rPr>
              <w:t>ытегра (ул.Пролетарская от ул. Дедушки Крылова до ул.Энгельса, ул. Пролета</w:t>
            </w:r>
            <w:r w:rsidRPr="00EE0103">
              <w:rPr>
                <w:color w:val="000000" w:themeColor="text1"/>
                <w:sz w:val="24"/>
                <w:szCs w:val="24"/>
              </w:rPr>
              <w:t>р</w:t>
            </w:r>
            <w:r w:rsidRPr="00EE0103">
              <w:rPr>
                <w:color w:val="000000" w:themeColor="text1"/>
                <w:sz w:val="24"/>
                <w:szCs w:val="24"/>
              </w:rPr>
              <w:t>ская от ул.Энгельса до ул. Крылова, ул. Заводская Дорога от ул.Кольцова до дома №15, ул.Дедушки Крылова, ул. Карла Либ</w:t>
            </w:r>
            <w:r w:rsidRPr="00EE0103">
              <w:rPr>
                <w:color w:val="000000" w:themeColor="text1"/>
                <w:sz w:val="24"/>
                <w:szCs w:val="24"/>
              </w:rPr>
              <w:t>к</w:t>
            </w:r>
            <w:r w:rsidRPr="00EE0103">
              <w:rPr>
                <w:color w:val="000000" w:themeColor="text1"/>
                <w:sz w:val="24"/>
                <w:szCs w:val="24"/>
              </w:rPr>
              <w:t>нехта от ул. Володарского до ул. Архангельский тракт, ул. Шевченко от ул. Архангельский тракт до пр.Ленина, ул.Кирпичная от ул. Онежской Флотилии до магазина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67 483,80450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96,31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3,69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3,041</w:t>
            </w:r>
          </w:p>
        </w:tc>
      </w:tr>
      <w:tr w:rsidR="00EE0103" w:rsidRPr="00EE0103" w:rsidTr="008673E4">
        <w:trPr>
          <w:trHeight w:val="2007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lastRenderedPageBreak/>
              <w:t>Текущий ремонт автодор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ги к участкам для мног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 xml:space="preserve">детных семей в д. </w:t>
            </w:r>
            <w:proofErr w:type="spellStart"/>
            <w:r w:rsidRPr="00EE0103">
              <w:rPr>
                <w:color w:val="000000" w:themeColor="text1"/>
                <w:sz w:val="24"/>
                <w:szCs w:val="24"/>
              </w:rPr>
              <w:t>Шестово</w:t>
            </w:r>
            <w:proofErr w:type="spellEnd"/>
            <w:r w:rsidRPr="00EE0103">
              <w:rPr>
                <w:color w:val="000000" w:themeColor="text1"/>
                <w:sz w:val="24"/>
                <w:szCs w:val="24"/>
              </w:rPr>
              <w:t xml:space="preserve"> Вытегорского района.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1610,206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0,405</w:t>
            </w:r>
          </w:p>
        </w:tc>
      </w:tr>
      <w:tr w:rsidR="00EE0103" w:rsidRPr="00EE0103" w:rsidTr="008673E4">
        <w:trPr>
          <w:trHeight w:val="321"/>
        </w:trPr>
        <w:tc>
          <w:tcPr>
            <w:tcW w:w="2802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0103" w:rsidRPr="00EE0103" w:rsidTr="008673E4">
        <w:trPr>
          <w:trHeight w:val="2041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Текущий ремонт автодор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ги к участкам для мног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>детных семей в п. Депо Вытегорского района.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1338,86598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0,114</w:t>
            </w:r>
          </w:p>
        </w:tc>
      </w:tr>
      <w:tr w:rsidR="00EE0103" w:rsidRPr="00EE0103" w:rsidTr="00EE0103">
        <w:trPr>
          <w:trHeight w:val="254"/>
        </w:trPr>
        <w:tc>
          <w:tcPr>
            <w:tcW w:w="2802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0103" w:rsidRPr="00EE0103" w:rsidTr="008673E4">
        <w:trPr>
          <w:trHeight w:val="423"/>
        </w:trPr>
        <w:tc>
          <w:tcPr>
            <w:tcW w:w="2802" w:type="dxa"/>
          </w:tcPr>
          <w:p w:rsidR="00EE0103" w:rsidRPr="00EE0103" w:rsidRDefault="00EE0103" w:rsidP="008673E4">
            <w:pPr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Текущий ремонт автодор</w:t>
            </w:r>
            <w:r w:rsidRPr="00EE0103">
              <w:rPr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color w:val="000000" w:themeColor="text1"/>
                <w:sz w:val="24"/>
                <w:szCs w:val="24"/>
              </w:rPr>
              <w:t xml:space="preserve">ги для многодетных семей в д. </w:t>
            </w:r>
            <w:proofErr w:type="spellStart"/>
            <w:r w:rsidRPr="00EE0103">
              <w:rPr>
                <w:color w:val="000000" w:themeColor="text1"/>
                <w:sz w:val="24"/>
                <w:szCs w:val="24"/>
              </w:rPr>
              <w:t>Палозеро</w:t>
            </w:r>
            <w:proofErr w:type="spellEnd"/>
            <w:r w:rsidRPr="00EE0103">
              <w:rPr>
                <w:color w:val="000000" w:themeColor="text1"/>
                <w:sz w:val="24"/>
                <w:szCs w:val="24"/>
              </w:rPr>
              <w:t xml:space="preserve"> Вытегорского район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1610,206</w:t>
            </w:r>
          </w:p>
        </w:tc>
        <w:tc>
          <w:tcPr>
            <w:tcW w:w="1134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7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03" w:rsidRPr="00EE0103" w:rsidRDefault="00EE0103" w:rsidP="008673E4">
            <w:pPr>
              <w:jc w:val="center"/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</w:pP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Ввод отремонтир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ванных автомобил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ь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ных дорог общего пользования местн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го значения (</w:t>
            </w:r>
            <w:proofErr w:type="gramStart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), в том числе искусс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т</w:t>
            </w:r>
            <w:r w:rsidRPr="00EE0103">
              <w:rPr>
                <w:rStyle w:val="8pt0pt"/>
                <w:rFonts w:eastAsiaTheme="minorHAnsi"/>
                <w:color w:val="000000" w:themeColor="text1"/>
                <w:sz w:val="24"/>
                <w:szCs w:val="24"/>
              </w:rPr>
              <w:t>венных сооружений (п.м.)</w:t>
            </w:r>
          </w:p>
        </w:tc>
        <w:tc>
          <w:tcPr>
            <w:tcW w:w="1418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353" w:type="dxa"/>
          </w:tcPr>
          <w:p w:rsidR="00EE0103" w:rsidRPr="00EE0103" w:rsidRDefault="00EE0103" w:rsidP="008673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0103">
              <w:rPr>
                <w:color w:val="000000" w:themeColor="text1"/>
                <w:sz w:val="24"/>
                <w:szCs w:val="24"/>
              </w:rPr>
              <w:t>0,250</w:t>
            </w:r>
          </w:p>
        </w:tc>
      </w:tr>
    </w:tbl>
    <w:p w:rsidR="007E1FF8" w:rsidRDefault="00EE0103" w:rsidP="00EE0103">
      <w:pPr>
        <w:jc w:val="right"/>
      </w:pPr>
      <w:r>
        <w:t>».</w:t>
      </w:r>
    </w:p>
    <w:sectPr w:rsidR="007E1FF8" w:rsidSect="00EE0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5267E"/>
    <w:multiLevelType w:val="hybridMultilevel"/>
    <w:tmpl w:val="7812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581"/>
    <w:multiLevelType w:val="hybridMultilevel"/>
    <w:tmpl w:val="1174D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103"/>
    <w:rsid w:val="007E1FF8"/>
    <w:rsid w:val="00BB0F9B"/>
    <w:rsid w:val="00EE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E01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0103"/>
    <w:rPr>
      <w:rFonts w:ascii="Calibri" w:eastAsia="Times New Roman" w:hAnsi="Calibri" w:cs="Times New Roman"/>
      <w:lang w:eastAsia="ru-RU"/>
    </w:rPr>
  </w:style>
  <w:style w:type="character" w:customStyle="1" w:styleId="8pt0pt">
    <w:name w:val="Основной текст + 8 pt;Интервал 0 pt"/>
    <w:basedOn w:val="a0"/>
    <w:rsid w:val="00E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E0103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2023-07-18T12:59:00Z</cp:lastPrinted>
  <dcterms:created xsi:type="dcterms:W3CDTF">2023-07-18T12:49:00Z</dcterms:created>
  <dcterms:modified xsi:type="dcterms:W3CDTF">2023-07-18T13:02:00Z</dcterms:modified>
</cp:coreProperties>
</file>