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8" w:rsidRPr="00444DE8" w:rsidRDefault="00444DE8" w:rsidP="00444DE8">
      <w:pPr>
        <w:keepNext/>
        <w:ind w:firstLine="709"/>
        <w:jc w:val="center"/>
        <w:outlineLvl w:val="5"/>
        <w:rPr>
          <w:sz w:val="28"/>
          <w:szCs w:val="28"/>
        </w:rPr>
      </w:pPr>
      <w:r w:rsidRPr="00444DE8">
        <w:rPr>
          <w:sz w:val="28"/>
          <w:szCs w:val="28"/>
        </w:rPr>
        <w:t>ПРОЕКТ</w:t>
      </w:r>
    </w:p>
    <w:p w:rsidR="00444DE8" w:rsidRPr="00444DE8" w:rsidRDefault="00444DE8" w:rsidP="00444DE8">
      <w:pPr>
        <w:keepNext/>
        <w:ind w:firstLine="709"/>
        <w:jc w:val="center"/>
        <w:outlineLvl w:val="5"/>
        <w:rPr>
          <w:sz w:val="28"/>
          <w:szCs w:val="28"/>
        </w:rPr>
      </w:pPr>
    </w:p>
    <w:p w:rsidR="00444DE8" w:rsidRPr="00444DE8" w:rsidRDefault="00444DE8" w:rsidP="00444DE8">
      <w:pPr>
        <w:keepNext/>
        <w:ind w:firstLine="709"/>
        <w:jc w:val="center"/>
        <w:outlineLvl w:val="5"/>
        <w:rPr>
          <w:sz w:val="28"/>
          <w:szCs w:val="28"/>
        </w:rPr>
      </w:pPr>
    </w:p>
    <w:p w:rsidR="00444DE8" w:rsidRPr="00444DE8" w:rsidRDefault="00444DE8" w:rsidP="00444DE8">
      <w:pPr>
        <w:keepNext/>
        <w:ind w:firstLine="709"/>
        <w:jc w:val="center"/>
        <w:outlineLvl w:val="2"/>
        <w:rPr>
          <w:sz w:val="28"/>
          <w:szCs w:val="28"/>
        </w:rPr>
      </w:pPr>
      <w:r w:rsidRPr="00444DE8">
        <w:rPr>
          <w:sz w:val="28"/>
          <w:szCs w:val="28"/>
        </w:rPr>
        <w:t>АДМИНИСТРАЦИЯ ВЫТЕГОРСКОГО МУНИЦИПАЛЬНОГО РАЙОНА</w:t>
      </w:r>
    </w:p>
    <w:p w:rsidR="00444DE8" w:rsidRPr="00444DE8" w:rsidRDefault="00444DE8" w:rsidP="00444DE8">
      <w:pPr>
        <w:keepNext/>
        <w:ind w:firstLine="709"/>
        <w:jc w:val="center"/>
        <w:outlineLvl w:val="2"/>
        <w:rPr>
          <w:sz w:val="28"/>
          <w:szCs w:val="28"/>
        </w:rPr>
      </w:pPr>
    </w:p>
    <w:p w:rsidR="00444DE8" w:rsidRPr="00444DE8" w:rsidRDefault="00444DE8" w:rsidP="00444DE8">
      <w:pPr>
        <w:keepNext/>
        <w:ind w:firstLine="709"/>
        <w:jc w:val="center"/>
        <w:outlineLvl w:val="2"/>
        <w:rPr>
          <w:sz w:val="28"/>
          <w:szCs w:val="28"/>
        </w:rPr>
      </w:pPr>
      <w:r w:rsidRPr="00444DE8">
        <w:rPr>
          <w:sz w:val="28"/>
          <w:szCs w:val="28"/>
        </w:rPr>
        <w:t>ПОСТАНОВЛЕНИЕ</w:t>
      </w:r>
    </w:p>
    <w:p w:rsidR="00444DE8" w:rsidRPr="00444DE8" w:rsidRDefault="00444DE8" w:rsidP="00444DE8">
      <w:pPr>
        <w:keepNext/>
        <w:ind w:firstLine="709"/>
        <w:jc w:val="center"/>
        <w:outlineLvl w:val="2"/>
        <w:rPr>
          <w:sz w:val="28"/>
          <w:szCs w:val="28"/>
        </w:rPr>
      </w:pPr>
    </w:p>
    <w:p w:rsidR="00444DE8" w:rsidRPr="00444DE8" w:rsidRDefault="00444DE8" w:rsidP="00444DE8">
      <w:pPr>
        <w:ind w:firstLine="709"/>
        <w:jc w:val="center"/>
        <w:rPr>
          <w:sz w:val="28"/>
          <w:szCs w:val="28"/>
        </w:rPr>
      </w:pP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от __.__.2020</w:t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  <w:t xml:space="preserve">№ ___ </w:t>
      </w: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</w:p>
    <w:p w:rsidR="00444DE8" w:rsidRPr="00444DE8" w:rsidRDefault="00444DE8" w:rsidP="00444DE8">
      <w:pPr>
        <w:jc w:val="both"/>
        <w:rPr>
          <w:sz w:val="28"/>
          <w:szCs w:val="28"/>
        </w:rPr>
      </w:pPr>
    </w:p>
    <w:p w:rsidR="00444DE8" w:rsidRPr="00444DE8" w:rsidRDefault="00444DE8" w:rsidP="00444DE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rFonts w:cs="Arial"/>
          <w:sz w:val="28"/>
          <w:szCs w:val="28"/>
        </w:rPr>
        <w:t xml:space="preserve">Об утверждении </w:t>
      </w:r>
      <w:proofErr w:type="gramStart"/>
      <w:r w:rsidRPr="00444DE8">
        <w:rPr>
          <w:sz w:val="28"/>
          <w:szCs w:val="28"/>
        </w:rPr>
        <w:t>Административного</w:t>
      </w:r>
      <w:proofErr w:type="gramEnd"/>
      <w:r w:rsidRPr="00444DE8">
        <w:rPr>
          <w:sz w:val="28"/>
          <w:szCs w:val="28"/>
        </w:rPr>
        <w:t xml:space="preserve"> </w:t>
      </w:r>
    </w:p>
    <w:p w:rsidR="00444DE8" w:rsidRPr="00444DE8" w:rsidRDefault="00444DE8" w:rsidP="00444DE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sz w:val="28"/>
          <w:szCs w:val="28"/>
        </w:rPr>
        <w:t xml:space="preserve">Регламента предоставления </w:t>
      </w:r>
      <w:proofErr w:type="gramStart"/>
      <w:r w:rsidRPr="00444DE8">
        <w:rPr>
          <w:sz w:val="28"/>
          <w:szCs w:val="28"/>
        </w:rPr>
        <w:t>муниципальной</w:t>
      </w:r>
      <w:proofErr w:type="gramEnd"/>
      <w:r w:rsidRPr="00444DE8">
        <w:rPr>
          <w:sz w:val="28"/>
          <w:szCs w:val="28"/>
        </w:rPr>
        <w:t xml:space="preserve"> </w:t>
      </w:r>
    </w:p>
    <w:p w:rsidR="00444DE8" w:rsidRPr="00444DE8" w:rsidRDefault="00444DE8" w:rsidP="00444DE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sz w:val="28"/>
          <w:szCs w:val="28"/>
        </w:rPr>
        <w:t xml:space="preserve">услуги по переводу жилого помещения </w:t>
      </w:r>
      <w:proofErr w:type="gramStart"/>
      <w:r w:rsidRPr="00444DE8">
        <w:rPr>
          <w:sz w:val="28"/>
          <w:szCs w:val="28"/>
        </w:rPr>
        <w:t>в</w:t>
      </w:r>
      <w:proofErr w:type="gramEnd"/>
      <w:r w:rsidRPr="00444DE8">
        <w:rPr>
          <w:sz w:val="28"/>
          <w:szCs w:val="28"/>
        </w:rPr>
        <w:t xml:space="preserve"> </w:t>
      </w:r>
    </w:p>
    <w:p w:rsidR="00444DE8" w:rsidRPr="00444DE8" w:rsidRDefault="00444DE8" w:rsidP="00444DE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sz w:val="28"/>
          <w:szCs w:val="28"/>
        </w:rPr>
        <w:t xml:space="preserve">нежилое помещение и </w:t>
      </w:r>
      <w:proofErr w:type="gramStart"/>
      <w:r w:rsidRPr="00444DE8">
        <w:rPr>
          <w:sz w:val="28"/>
          <w:szCs w:val="28"/>
        </w:rPr>
        <w:t>нежилого</w:t>
      </w:r>
      <w:proofErr w:type="gramEnd"/>
      <w:r w:rsidRPr="00444DE8">
        <w:rPr>
          <w:sz w:val="28"/>
          <w:szCs w:val="28"/>
        </w:rPr>
        <w:t xml:space="preserve"> </w:t>
      </w:r>
    </w:p>
    <w:p w:rsidR="00444DE8" w:rsidRPr="00444DE8" w:rsidRDefault="00444DE8" w:rsidP="00444DE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sz w:val="28"/>
          <w:szCs w:val="28"/>
        </w:rPr>
        <w:t>помещения в жилое помещение</w:t>
      </w: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</w:p>
    <w:p w:rsidR="00444DE8" w:rsidRPr="00444DE8" w:rsidRDefault="00444DE8" w:rsidP="00444D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444DE8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444DE8">
        <w:rPr>
          <w:b/>
          <w:bCs/>
          <w:sz w:val="28"/>
          <w:szCs w:val="28"/>
        </w:rPr>
        <w:t>ПОСТАНОВЛЯЮ:</w:t>
      </w:r>
      <w:proofErr w:type="gramEnd"/>
    </w:p>
    <w:p w:rsidR="00444DE8" w:rsidRPr="00444DE8" w:rsidRDefault="00444DE8" w:rsidP="00444D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4DE8" w:rsidRPr="00444DE8" w:rsidRDefault="00444DE8" w:rsidP="00444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rFonts w:cs="Arial"/>
          <w:sz w:val="28"/>
          <w:szCs w:val="28"/>
        </w:rPr>
        <w:t xml:space="preserve">1. Утвердить </w:t>
      </w:r>
      <w:r w:rsidRPr="00444DE8">
        <w:rPr>
          <w:sz w:val="28"/>
          <w:szCs w:val="28"/>
        </w:rPr>
        <w:t>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помещение.</w:t>
      </w: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 Признать утратившим силу постановление Администрации Вытегорского муниципального района от 03 октября 2016 года № 862 «Об утверждении административного регламента по предоставлению муниципальной услуги по переводу жилого помещения в нежилое помещение и нежилого помещения в жилое помещение».</w:t>
      </w: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</w:p>
    <w:p w:rsidR="00444DE8" w:rsidRPr="00444DE8" w:rsidRDefault="00444DE8" w:rsidP="00444DE8">
      <w:pPr>
        <w:ind w:firstLine="709"/>
        <w:jc w:val="both"/>
        <w:rPr>
          <w:sz w:val="28"/>
          <w:szCs w:val="28"/>
        </w:rPr>
      </w:pPr>
    </w:p>
    <w:p w:rsidR="00444DE8" w:rsidRPr="00444DE8" w:rsidRDefault="00444DE8" w:rsidP="00444D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Руководитель Администрации района                                             А.В. Скресанов</w:t>
      </w:r>
    </w:p>
    <w:p w:rsidR="00444DE8" w:rsidRPr="00444DE8" w:rsidRDefault="00444DE8" w:rsidP="00444DE8"/>
    <w:p w:rsidR="00444DE8" w:rsidRPr="00444DE8" w:rsidRDefault="00444DE8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444DE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444DE8" w:rsidRPr="00444DE8" w:rsidRDefault="00444DE8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3AD8" w:rsidRPr="00444DE8" w:rsidRDefault="0030231F" w:rsidP="00063AD8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444DE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63AD8" w:rsidRPr="00444DE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063AD8" w:rsidRPr="00444DE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/>
        <w:t>по переводу жилого помещения в нежилое помещение и нежилого помещения в жилое помещение</w:t>
      </w:r>
    </w:p>
    <w:p w:rsidR="00063AD8" w:rsidRPr="00444DE8" w:rsidRDefault="00063AD8" w:rsidP="00063AD8">
      <w:pPr>
        <w:pStyle w:val="ConsPlusNormal"/>
        <w:widowControl/>
        <w:ind w:firstLine="540"/>
        <w:jc w:val="both"/>
      </w:pPr>
    </w:p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DE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44DE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063AD8" w:rsidRPr="00444DE8" w:rsidRDefault="00063AD8" w:rsidP="00063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>1.1.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Муниципальная услуга включает: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  <w:shd w:val="clear" w:color="auto" w:fill="FFFFFF"/>
        </w:rPr>
        <w:t>принятие акта приемочной комиссии, подтверждающего завершение переустройства, и (или) перепланировки, и (или) иных работ</w:t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1.2. </w:t>
      </w:r>
      <w:proofErr w:type="gramStart"/>
      <w:r w:rsidRPr="00444DE8">
        <w:rPr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лица, являющиеся собственниками жилого (нежилого)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 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1.3</w:t>
      </w:r>
      <w:r w:rsidRPr="00444DE8">
        <w:rPr>
          <w:rStyle w:val="afa"/>
          <w:sz w:val="28"/>
          <w:szCs w:val="28"/>
        </w:rPr>
        <w:footnoteReference w:id="1"/>
      </w:r>
      <w:r w:rsidRPr="00444DE8">
        <w:rPr>
          <w:sz w:val="28"/>
          <w:szCs w:val="28"/>
        </w:rPr>
        <w:t>. Место нахождения</w:t>
      </w:r>
      <w:r w:rsidR="000E4362" w:rsidRPr="00444DE8">
        <w:rPr>
          <w:sz w:val="28"/>
          <w:szCs w:val="28"/>
        </w:rPr>
        <w:t xml:space="preserve"> Администрация Вытегорского муниципального района</w:t>
      </w:r>
      <w:r w:rsidRPr="00444DE8">
        <w:rPr>
          <w:sz w:val="28"/>
          <w:szCs w:val="28"/>
        </w:rPr>
        <w:t xml:space="preserve">, </w:t>
      </w:r>
      <w:r w:rsidRPr="00444DE8">
        <w:rPr>
          <w:iCs/>
          <w:sz w:val="28"/>
          <w:szCs w:val="28"/>
        </w:rPr>
        <w:t>его структурных подразделений (при наличии) (далее – Уполномоченный орган)</w:t>
      </w:r>
      <w:r w:rsidRPr="00444DE8">
        <w:rPr>
          <w:sz w:val="28"/>
          <w:szCs w:val="28"/>
        </w:rPr>
        <w:t>:</w:t>
      </w:r>
      <w:r w:rsidR="0075445E" w:rsidRPr="00444DE8">
        <w:rPr>
          <w:sz w:val="28"/>
          <w:szCs w:val="28"/>
        </w:rPr>
        <w:t xml:space="preserve"> </w:t>
      </w:r>
      <w:r w:rsidR="000E4362" w:rsidRPr="00444DE8">
        <w:rPr>
          <w:sz w:val="28"/>
          <w:szCs w:val="28"/>
        </w:rPr>
        <w:t xml:space="preserve">Вологодская область, </w:t>
      </w:r>
      <w:proofErr w:type="spellStart"/>
      <w:r w:rsidR="000E4362" w:rsidRPr="00444DE8">
        <w:rPr>
          <w:sz w:val="28"/>
          <w:szCs w:val="28"/>
        </w:rPr>
        <w:t>вытегорский</w:t>
      </w:r>
      <w:proofErr w:type="spellEnd"/>
      <w:r w:rsidR="000E4362" w:rsidRPr="00444DE8">
        <w:rPr>
          <w:sz w:val="28"/>
          <w:szCs w:val="28"/>
        </w:rPr>
        <w:t xml:space="preserve"> район, </w:t>
      </w:r>
      <w:proofErr w:type="gramStart"/>
      <w:r w:rsidR="000E4362" w:rsidRPr="00444DE8">
        <w:rPr>
          <w:sz w:val="28"/>
          <w:szCs w:val="28"/>
        </w:rPr>
        <w:t>г</w:t>
      </w:r>
      <w:proofErr w:type="gramEnd"/>
      <w:r w:rsidR="000E4362" w:rsidRPr="00444DE8">
        <w:rPr>
          <w:sz w:val="28"/>
          <w:szCs w:val="28"/>
        </w:rPr>
        <w:t xml:space="preserve">. Вытегра, </w:t>
      </w:r>
      <w:proofErr w:type="spellStart"/>
      <w:r w:rsidR="000E4362" w:rsidRPr="00444DE8">
        <w:rPr>
          <w:sz w:val="28"/>
          <w:szCs w:val="28"/>
        </w:rPr>
        <w:t>пр-кт</w:t>
      </w:r>
      <w:proofErr w:type="spellEnd"/>
      <w:r w:rsidR="000E4362" w:rsidRPr="00444DE8">
        <w:rPr>
          <w:sz w:val="28"/>
          <w:szCs w:val="28"/>
        </w:rPr>
        <w:t xml:space="preserve"> Ленина, д.68</w:t>
      </w:r>
    </w:p>
    <w:p w:rsidR="00063AD8" w:rsidRPr="00444DE8" w:rsidRDefault="00063AD8" w:rsidP="00063AD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Почтовый адрес</w:t>
      </w:r>
      <w:r w:rsidR="0075445E" w:rsidRPr="00444DE8">
        <w:rPr>
          <w:sz w:val="28"/>
          <w:szCs w:val="28"/>
        </w:rPr>
        <w:t>:</w:t>
      </w:r>
      <w:r w:rsidRPr="00444DE8">
        <w:rPr>
          <w:sz w:val="28"/>
          <w:szCs w:val="28"/>
        </w:rPr>
        <w:t xml:space="preserve"> Уполномоченного органа:</w:t>
      </w:r>
      <w:r w:rsidR="000E4362" w:rsidRPr="00444DE8">
        <w:rPr>
          <w:sz w:val="28"/>
          <w:szCs w:val="28"/>
        </w:rPr>
        <w:t xml:space="preserve">162900, Вологодская область, </w:t>
      </w:r>
      <w:proofErr w:type="gramStart"/>
      <w:r w:rsidR="000E4362" w:rsidRPr="00444DE8">
        <w:rPr>
          <w:sz w:val="28"/>
          <w:szCs w:val="28"/>
        </w:rPr>
        <w:t>г</w:t>
      </w:r>
      <w:proofErr w:type="gramEnd"/>
      <w:r w:rsidR="000E4362" w:rsidRPr="00444DE8">
        <w:rPr>
          <w:sz w:val="28"/>
          <w:szCs w:val="28"/>
        </w:rPr>
        <w:t xml:space="preserve">. Вытегра, </w:t>
      </w:r>
      <w:proofErr w:type="spellStart"/>
      <w:r w:rsidR="000E4362" w:rsidRPr="00444DE8">
        <w:rPr>
          <w:sz w:val="28"/>
          <w:szCs w:val="28"/>
        </w:rPr>
        <w:t>пр-кт</w:t>
      </w:r>
      <w:proofErr w:type="spellEnd"/>
      <w:r w:rsidR="000E4362" w:rsidRPr="00444DE8">
        <w:rPr>
          <w:sz w:val="28"/>
          <w:szCs w:val="28"/>
        </w:rPr>
        <w:t xml:space="preserve"> Ленина, д.68</w:t>
      </w:r>
    </w:p>
    <w:p w:rsidR="00063AD8" w:rsidRPr="00444DE8" w:rsidRDefault="00063AD8" w:rsidP="00063AD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bookmarkStart w:id="0" w:name="_Hlk56787776"/>
            <w:r w:rsidRPr="00444DE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62" w:rsidRPr="00444DE8" w:rsidRDefault="000E4362" w:rsidP="000E4362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0E4362" w:rsidRPr="00444DE8" w:rsidRDefault="000E4362" w:rsidP="000E4362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0E4362" w:rsidRPr="00444DE8" w:rsidRDefault="000E4362" w:rsidP="000E4362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0E4362" w:rsidRPr="00444DE8" w:rsidRDefault="000E4362" w:rsidP="000E4362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444DE8">
              <w:rPr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4362" w:rsidRPr="00444DE8" w:rsidRDefault="000E4362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4362" w:rsidRPr="00444DE8" w:rsidRDefault="000E4362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4362" w:rsidRPr="00444DE8" w:rsidRDefault="000E4362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62" w:rsidRPr="00444DE8" w:rsidRDefault="000E436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D8" w:rsidRPr="00444DE8" w:rsidRDefault="00063AD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8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063AD8" w:rsidRPr="00444DE8" w:rsidTr="00063A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D8" w:rsidRPr="00444DE8" w:rsidRDefault="00063AD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8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063AD8" w:rsidRPr="00444DE8" w:rsidTr="00063A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D8" w:rsidRPr="00444DE8" w:rsidRDefault="00063AD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8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0E4362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  <w:bookmarkEnd w:id="0"/>
    </w:tbl>
    <w:p w:rsidR="0075445E" w:rsidRPr="00444DE8" w:rsidRDefault="0075445E" w:rsidP="00063AD8">
      <w:pPr>
        <w:ind w:firstLine="720"/>
        <w:rPr>
          <w:sz w:val="28"/>
          <w:szCs w:val="28"/>
        </w:rPr>
      </w:pPr>
    </w:p>
    <w:p w:rsidR="0075445E" w:rsidRPr="00444DE8" w:rsidRDefault="0075445E">
      <w:pPr>
        <w:rPr>
          <w:sz w:val="28"/>
          <w:szCs w:val="28"/>
        </w:rPr>
      </w:pPr>
      <w:r w:rsidRPr="00444DE8">
        <w:rPr>
          <w:sz w:val="28"/>
          <w:szCs w:val="28"/>
        </w:rPr>
        <w:br w:type="page"/>
      </w:r>
    </w:p>
    <w:p w:rsidR="00063AD8" w:rsidRPr="00444DE8" w:rsidRDefault="00063AD8" w:rsidP="00063AD8">
      <w:pPr>
        <w:ind w:firstLine="720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5445E" w:rsidRPr="00444DE8" w:rsidTr="0030231F">
        <w:trPr>
          <w:trHeight w:val="38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E" w:rsidRPr="00444DE8" w:rsidRDefault="0075445E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5E" w:rsidRPr="00444DE8" w:rsidRDefault="0030231F" w:rsidP="0030231F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5445E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E" w:rsidRPr="00444DE8" w:rsidRDefault="0075445E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45E" w:rsidRPr="00444DE8" w:rsidRDefault="00280C6B" w:rsidP="0075445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75445E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E" w:rsidRPr="00444DE8" w:rsidRDefault="0075445E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45E" w:rsidRPr="00444DE8" w:rsidRDefault="00280C6B" w:rsidP="0075445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75445E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E" w:rsidRPr="00444DE8" w:rsidRDefault="0075445E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45E" w:rsidRPr="00444DE8" w:rsidRDefault="0075445E" w:rsidP="0075445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75445E" w:rsidRPr="00444DE8" w:rsidRDefault="0075445E" w:rsidP="0075445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75445E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E" w:rsidRPr="00444DE8" w:rsidRDefault="0075445E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5E" w:rsidRPr="00444DE8" w:rsidRDefault="00280C6B" w:rsidP="00280C6B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280C6B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62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280C6B" w:rsidRPr="00444DE8" w:rsidTr="00280C6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62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0E4362" w:rsidRPr="00444DE8" w:rsidTr="000E43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62" w:rsidRPr="00444DE8" w:rsidRDefault="000E4362" w:rsidP="000E43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62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0E4362" w:rsidRPr="00444DE8" w:rsidRDefault="000E4362" w:rsidP="000E4362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</w:tbl>
    <w:p w:rsidR="000E4362" w:rsidRPr="00444DE8" w:rsidRDefault="000E4362" w:rsidP="00063AD8">
      <w:pPr>
        <w:ind w:firstLine="720"/>
        <w:rPr>
          <w:sz w:val="28"/>
          <w:szCs w:val="28"/>
        </w:rPr>
      </w:pPr>
    </w:p>
    <w:p w:rsidR="00063AD8" w:rsidRPr="00444DE8" w:rsidRDefault="00063AD8" w:rsidP="00063AD8">
      <w:pPr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График личного приема руководителя Уполномоченного органа:</w:t>
      </w:r>
      <w:r w:rsidR="0075445E" w:rsidRPr="00444DE8">
        <w:rPr>
          <w:sz w:val="28"/>
          <w:szCs w:val="28"/>
        </w:rPr>
        <w:t xml:space="preserve"> Вторник</w:t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ind w:firstLine="720"/>
        <w:jc w:val="both"/>
        <w:rPr>
          <w:sz w:val="28"/>
          <w:szCs w:val="28"/>
        </w:rPr>
      </w:pPr>
      <w:r w:rsidRPr="00444DE8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75445E" w:rsidRPr="00444DE8">
        <w:rPr>
          <w:bCs/>
          <w:sz w:val="28"/>
          <w:szCs w:val="28"/>
        </w:rPr>
        <w:t xml:space="preserve"> 88174621258</w:t>
      </w:r>
      <w:r w:rsidRPr="00444DE8">
        <w:rPr>
          <w:bCs/>
          <w:sz w:val="28"/>
          <w:szCs w:val="28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</w:t>
      </w:r>
      <w:proofErr w:type="spellStart"/>
      <w:r w:rsidRPr="00444DE8">
        <w:rPr>
          <w:sz w:val="28"/>
          <w:szCs w:val="28"/>
        </w:rPr>
        <w:t>www</w:t>
      </w:r>
      <w:proofErr w:type="spellEnd"/>
      <w:r w:rsidRPr="00444DE8">
        <w:rPr>
          <w:sz w:val="28"/>
          <w:szCs w:val="28"/>
        </w:rPr>
        <w:t>.</w:t>
      </w:r>
      <w:proofErr w:type="spellStart"/>
      <w:r w:rsidR="0075445E" w:rsidRPr="00444DE8">
        <w:rPr>
          <w:sz w:val="28"/>
          <w:szCs w:val="28"/>
          <w:lang w:val="en-US"/>
        </w:rPr>
        <w:t>vytegra</w:t>
      </w:r>
      <w:proofErr w:type="spellEnd"/>
      <w:r w:rsidR="0075445E" w:rsidRPr="00444DE8">
        <w:rPr>
          <w:sz w:val="28"/>
          <w:szCs w:val="28"/>
        </w:rPr>
        <w:t>.</w:t>
      </w:r>
      <w:proofErr w:type="spellStart"/>
      <w:r w:rsidR="0075445E" w:rsidRPr="00444DE8">
        <w:rPr>
          <w:sz w:val="28"/>
          <w:szCs w:val="28"/>
          <w:lang w:val="en-US"/>
        </w:rPr>
        <w:t>munrus</w:t>
      </w:r>
      <w:proofErr w:type="spellEnd"/>
      <w:r w:rsidR="0075445E" w:rsidRPr="00444DE8">
        <w:rPr>
          <w:sz w:val="28"/>
          <w:szCs w:val="28"/>
        </w:rPr>
        <w:t>.</w:t>
      </w:r>
      <w:proofErr w:type="spellStart"/>
      <w:r w:rsidR="0075445E" w:rsidRPr="00444DE8">
        <w:rPr>
          <w:sz w:val="28"/>
          <w:szCs w:val="28"/>
          <w:lang w:val="en-US"/>
        </w:rPr>
        <w:t>ru</w:t>
      </w:r>
      <w:proofErr w:type="spellEnd"/>
    </w:p>
    <w:p w:rsidR="00063AD8" w:rsidRPr="00444DE8" w:rsidRDefault="00063AD8" w:rsidP="00063AD8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444DE8">
          <w:rPr>
            <w:rStyle w:val="a3"/>
            <w:color w:val="auto"/>
            <w:sz w:val="28"/>
            <w:szCs w:val="28"/>
          </w:rPr>
          <w:t>www.gosuslugi.</w:t>
        </w:r>
        <w:r w:rsidRPr="00444DE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ind w:right="-143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444DE8">
          <w:rPr>
            <w:rStyle w:val="a3"/>
            <w:color w:val="auto"/>
            <w:sz w:val="28"/>
            <w:szCs w:val="28"/>
            <w:lang w:val="en-US"/>
          </w:rPr>
          <w:t>https</w:t>
        </w:r>
        <w:r w:rsidRPr="00444DE8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063AD8" w:rsidRPr="00444DE8" w:rsidRDefault="00063AD8" w:rsidP="00063AD8">
      <w:pPr>
        <w:suppressAutoHyphens/>
        <w:ind w:right="-143" w:firstLine="709"/>
        <w:jc w:val="both"/>
        <w:rPr>
          <w:i/>
          <w:sz w:val="28"/>
          <w:szCs w:val="28"/>
        </w:rPr>
      </w:pPr>
      <w:r w:rsidRPr="00444DE8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5445E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 xml:space="preserve"> к административному регламенту</w:t>
      </w:r>
      <w:r w:rsidRPr="00444DE8">
        <w:rPr>
          <w:rStyle w:val="afa"/>
          <w:sz w:val="28"/>
          <w:szCs w:val="28"/>
        </w:rPr>
        <w:footnoteReference w:id="2"/>
      </w:r>
      <w:r w:rsidRPr="00444DE8">
        <w:rPr>
          <w:i/>
          <w:sz w:val="28"/>
          <w:szCs w:val="28"/>
        </w:rPr>
        <w:t xml:space="preserve">. </w:t>
      </w:r>
    </w:p>
    <w:p w:rsidR="00063AD8" w:rsidRPr="00444DE8" w:rsidRDefault="00063AD8" w:rsidP="00063A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лично;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телефонной связи;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электронной почты,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почтовой связи;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информационных </w:t>
      </w:r>
      <w:proofErr w:type="gramStart"/>
      <w:r w:rsidRPr="00444DE8">
        <w:rPr>
          <w:sz w:val="28"/>
          <w:szCs w:val="28"/>
        </w:rPr>
        <w:t>стендах</w:t>
      </w:r>
      <w:proofErr w:type="gramEnd"/>
      <w:r w:rsidRPr="00444DE8">
        <w:rPr>
          <w:sz w:val="28"/>
          <w:szCs w:val="28"/>
        </w:rPr>
        <w:t xml:space="preserve"> в помещениях Уполномоченного органа, МФЦ;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сети «Интернет»: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официальном </w:t>
      </w:r>
      <w:proofErr w:type="gramStart"/>
      <w:r w:rsidRPr="00444DE8">
        <w:rPr>
          <w:sz w:val="28"/>
          <w:szCs w:val="28"/>
        </w:rPr>
        <w:t>сайте</w:t>
      </w:r>
      <w:proofErr w:type="gramEnd"/>
      <w:r w:rsidRPr="00444DE8">
        <w:rPr>
          <w:sz w:val="28"/>
          <w:szCs w:val="28"/>
        </w:rPr>
        <w:t xml:space="preserve"> </w:t>
      </w:r>
      <w:r w:rsidRPr="00444DE8">
        <w:rPr>
          <w:i/>
          <w:sz w:val="28"/>
          <w:szCs w:val="28"/>
        </w:rPr>
        <w:t>Уполномоченного органа, МФЦ</w:t>
      </w:r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Едином </w:t>
      </w:r>
      <w:proofErr w:type="gramStart"/>
      <w:r w:rsidRPr="00444DE8">
        <w:rPr>
          <w:sz w:val="28"/>
          <w:szCs w:val="28"/>
        </w:rPr>
        <w:t>портале</w:t>
      </w:r>
      <w:proofErr w:type="gramEnd"/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Региональном </w:t>
      </w:r>
      <w:proofErr w:type="gramStart"/>
      <w:r w:rsidRPr="00444DE8">
        <w:rPr>
          <w:sz w:val="28"/>
          <w:szCs w:val="28"/>
        </w:rPr>
        <w:t>портале</w:t>
      </w:r>
      <w:proofErr w:type="gramEnd"/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63AD8" w:rsidRPr="00444DE8" w:rsidRDefault="00063AD8" w:rsidP="00063AD8">
      <w:pPr>
        <w:ind w:right="-5" w:firstLine="720"/>
        <w:jc w:val="both"/>
        <w:rPr>
          <w:i/>
          <w:sz w:val="28"/>
          <w:szCs w:val="28"/>
          <w:u w:val="single"/>
        </w:rPr>
      </w:pPr>
      <w:r w:rsidRPr="00444DE8">
        <w:rPr>
          <w:sz w:val="28"/>
          <w:szCs w:val="28"/>
        </w:rPr>
        <w:t>график работы Уполномоченного органа, МФЦ;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адрес сайта в сети «Интернет» Уполномоченного органа, МФЦ;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адрес электронной почты Уполномоченного органа, МФЦ;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ход предоставления муниципальной услуги;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63AD8" w:rsidRPr="00444DE8" w:rsidRDefault="00063AD8" w:rsidP="00063AD8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срок предоставления муниципальной услуги;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порядок и формы </w:t>
      </w:r>
      <w:proofErr w:type="gramStart"/>
      <w:r w:rsidRPr="00444DE8">
        <w:rPr>
          <w:sz w:val="28"/>
          <w:szCs w:val="28"/>
        </w:rPr>
        <w:t>контроля за</w:t>
      </w:r>
      <w:proofErr w:type="gramEnd"/>
      <w:r w:rsidRPr="00444DE8">
        <w:rPr>
          <w:sz w:val="28"/>
          <w:szCs w:val="28"/>
        </w:rPr>
        <w:t xml:space="preserve"> предоставлением муниципальной услуги;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основания для отказа в предоставлении муниципальной услуги;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3AD8" w:rsidRPr="00444DE8" w:rsidRDefault="00063AD8" w:rsidP="00063AD8">
      <w:pPr>
        <w:widowControl w:val="0"/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 или электронной почты.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Информирование проводится на </w:t>
      </w:r>
      <w:proofErr w:type="gramStart"/>
      <w:r w:rsidRPr="00444DE8">
        <w:rPr>
          <w:sz w:val="28"/>
          <w:szCs w:val="28"/>
        </w:rPr>
        <w:t>русском</w:t>
      </w:r>
      <w:proofErr w:type="gramEnd"/>
      <w:r w:rsidRPr="00444DE8">
        <w:rPr>
          <w:sz w:val="28"/>
          <w:szCs w:val="28"/>
        </w:rPr>
        <w:t xml:space="preserve"> языке в форме индивидуального и публичного информирования.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3AD8" w:rsidRPr="00444DE8" w:rsidRDefault="00063AD8" w:rsidP="00063AD8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DE8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444DE8">
        <w:rPr>
          <w:sz w:val="28"/>
          <w:szCs w:val="28"/>
        </w:rPr>
        <w:t>подписывается руководителем Уполномоченного органа и направляется</w:t>
      </w:r>
      <w:proofErr w:type="gramEnd"/>
      <w:r w:rsidRPr="00444DE8">
        <w:rPr>
          <w:sz w:val="28"/>
          <w:szCs w:val="28"/>
        </w:rPr>
        <w:t xml:space="preserve"> способом, позволяющим подтвердить факт и дату направления.</w:t>
      </w:r>
    </w:p>
    <w:p w:rsidR="00063AD8" w:rsidRPr="00444DE8" w:rsidRDefault="00063AD8" w:rsidP="00063AD8">
      <w:pPr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63AD8" w:rsidRPr="00444DE8" w:rsidRDefault="00063AD8" w:rsidP="00063AD8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63AD8" w:rsidRPr="00444DE8" w:rsidRDefault="00063AD8" w:rsidP="00063AD8">
      <w:pPr>
        <w:widowControl w:val="0"/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средствах массовой информации;</w:t>
      </w:r>
    </w:p>
    <w:p w:rsidR="00063AD8" w:rsidRPr="00444DE8" w:rsidRDefault="00063AD8" w:rsidP="00063AD8">
      <w:pPr>
        <w:widowControl w:val="0"/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официальном </w:t>
      </w:r>
      <w:proofErr w:type="gramStart"/>
      <w:r w:rsidRPr="00444DE8">
        <w:rPr>
          <w:sz w:val="28"/>
          <w:szCs w:val="28"/>
        </w:rPr>
        <w:t>сайте</w:t>
      </w:r>
      <w:proofErr w:type="gramEnd"/>
      <w:r w:rsidRPr="00444DE8">
        <w:rPr>
          <w:sz w:val="28"/>
          <w:szCs w:val="28"/>
        </w:rPr>
        <w:t xml:space="preserve"> в сети Интернет;</w:t>
      </w:r>
    </w:p>
    <w:p w:rsidR="00063AD8" w:rsidRPr="00444DE8" w:rsidRDefault="00063AD8" w:rsidP="00063AD8">
      <w:pPr>
        <w:widowControl w:val="0"/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Региональном </w:t>
      </w:r>
      <w:proofErr w:type="gramStart"/>
      <w:r w:rsidRPr="00444DE8">
        <w:rPr>
          <w:sz w:val="28"/>
          <w:szCs w:val="28"/>
        </w:rPr>
        <w:t>портале</w:t>
      </w:r>
      <w:proofErr w:type="gramEnd"/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widowControl w:val="0"/>
        <w:ind w:right="-5"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 информационных </w:t>
      </w:r>
      <w:proofErr w:type="gramStart"/>
      <w:r w:rsidRPr="00444DE8">
        <w:rPr>
          <w:sz w:val="28"/>
          <w:szCs w:val="28"/>
        </w:rPr>
        <w:t>стендах</w:t>
      </w:r>
      <w:proofErr w:type="gramEnd"/>
      <w:r w:rsidRPr="00444DE8">
        <w:rPr>
          <w:sz w:val="28"/>
          <w:szCs w:val="28"/>
        </w:rPr>
        <w:t xml:space="preserve"> Уполномоченного органа, МФЦ.</w:t>
      </w:r>
    </w:p>
    <w:p w:rsidR="00063AD8" w:rsidRPr="00444DE8" w:rsidRDefault="00063AD8" w:rsidP="00063AD8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jc w:val="center"/>
        <w:rPr>
          <w:sz w:val="28"/>
          <w:szCs w:val="28"/>
        </w:rPr>
      </w:pPr>
      <w:r w:rsidRPr="00444DE8">
        <w:rPr>
          <w:sz w:val="28"/>
          <w:szCs w:val="28"/>
          <w:lang w:val="en-US"/>
        </w:rPr>
        <w:t>II</w:t>
      </w:r>
      <w:r w:rsidRPr="00444DE8">
        <w:rPr>
          <w:sz w:val="28"/>
          <w:szCs w:val="28"/>
        </w:rPr>
        <w:t>. Стандарт предоставления муниципальной услуги</w:t>
      </w:r>
    </w:p>
    <w:p w:rsidR="00063AD8" w:rsidRPr="00444DE8" w:rsidRDefault="00063AD8" w:rsidP="00063AD8">
      <w:pPr>
        <w:rPr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  <w:ind w:firstLine="540"/>
        <w:rPr>
          <w:iCs/>
        </w:rPr>
      </w:pPr>
      <w:r w:rsidRPr="00444DE8">
        <w:rPr>
          <w:iCs/>
        </w:rPr>
        <w:t>2.1. Наименование муниципальной услуги</w:t>
      </w:r>
    </w:p>
    <w:p w:rsidR="00063AD8" w:rsidRPr="00444DE8" w:rsidRDefault="00063AD8" w:rsidP="00063AD8"/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Перевод жилого помещения в нежилое помещения и нежилого помещения в жилое помещение (далее – перевод помещения).</w:t>
      </w:r>
      <w:proofErr w:type="gramEnd"/>
    </w:p>
    <w:p w:rsidR="00063AD8" w:rsidRPr="00444DE8" w:rsidRDefault="00063AD8" w:rsidP="00063AD8">
      <w:pPr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  <w:rPr>
          <w:iCs/>
        </w:rPr>
      </w:pPr>
      <w:r w:rsidRPr="00444DE8">
        <w:rPr>
          <w:iCs/>
        </w:rPr>
        <w:t xml:space="preserve">2.2. Наименование органа местного самоуправления, </w:t>
      </w:r>
    </w:p>
    <w:p w:rsidR="00063AD8" w:rsidRPr="00444DE8" w:rsidRDefault="00063AD8" w:rsidP="00063AD8">
      <w:pPr>
        <w:pStyle w:val="4"/>
        <w:spacing w:before="0"/>
        <w:rPr>
          <w:iCs/>
        </w:rPr>
      </w:pPr>
      <w:proofErr w:type="gramStart"/>
      <w:r w:rsidRPr="00444DE8">
        <w:rPr>
          <w:iCs/>
        </w:rPr>
        <w:t>предоставляющего</w:t>
      </w:r>
      <w:proofErr w:type="gramEnd"/>
      <w:r w:rsidRPr="00444DE8">
        <w:rPr>
          <w:iCs/>
        </w:rPr>
        <w:t xml:space="preserve"> муниципальную услугу</w:t>
      </w:r>
    </w:p>
    <w:p w:rsidR="00063AD8" w:rsidRPr="00444DE8" w:rsidRDefault="00063AD8" w:rsidP="00063AD8">
      <w:pPr>
        <w:ind w:firstLine="54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44DE8">
        <w:rPr>
          <w:spacing w:val="-4"/>
          <w:sz w:val="28"/>
          <w:szCs w:val="28"/>
          <w:shd w:val="clear" w:color="auto" w:fill="FFFFFF"/>
        </w:rPr>
        <w:t>2.2.1. Муниципальная услуга предоставляется:</w:t>
      </w:r>
    </w:p>
    <w:p w:rsidR="00063AD8" w:rsidRPr="00444DE8" w:rsidRDefault="00C12BA9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Отделом архитектуры и градостроительства Администрации Вытегорского муниципального района – в части приема, подготовки и выдачи документов на предоставление муниципальной услуги;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063AD8" w:rsidRPr="00444DE8" w:rsidRDefault="00063AD8" w:rsidP="00063AD8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444DE8">
        <w:rPr>
          <w:sz w:val="28"/>
          <w:szCs w:val="28"/>
        </w:rPr>
        <w:lastRenderedPageBreak/>
        <w:t>с обращением в иные органы и организации, не предусмотренных настоящим административным регламентом</w:t>
      </w:r>
      <w:r w:rsidRPr="00444DE8">
        <w:rPr>
          <w:rStyle w:val="afa"/>
          <w:sz w:val="28"/>
          <w:szCs w:val="28"/>
        </w:rPr>
        <w:footnoteReference w:id="3"/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pStyle w:val="af5"/>
        <w:spacing w:before="0" w:after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444DE8">
        <w:rPr>
          <w:iCs/>
          <w:sz w:val="28"/>
          <w:szCs w:val="28"/>
        </w:rPr>
        <w:t>2.3. Результат предоставления муниципальной услуги</w:t>
      </w:r>
    </w:p>
    <w:p w:rsidR="00063AD8" w:rsidRPr="00444DE8" w:rsidRDefault="00063AD8" w:rsidP="00063AD8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</w:rPr>
      </w:pPr>
      <w:bookmarkStart w:id="1" w:name="_Toc294183574"/>
      <w:r w:rsidRPr="00444DE8">
        <w:rPr>
          <w:rStyle w:val="s3"/>
          <w:sz w:val="28"/>
          <w:szCs w:val="28"/>
        </w:rPr>
        <w:t>Результатом предоставления муниципальной услуги являются: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444DE8">
        <w:rPr>
          <w:rStyle w:val="s3"/>
          <w:sz w:val="28"/>
          <w:szCs w:val="28"/>
        </w:rPr>
        <w:t>решение о переводе помещения;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DE8">
        <w:rPr>
          <w:rStyle w:val="s3"/>
          <w:sz w:val="28"/>
          <w:szCs w:val="28"/>
        </w:rPr>
        <w:t>решение об отказе в переводе помещения;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</w:rPr>
      </w:pPr>
      <w:r w:rsidRPr="00444DE8">
        <w:rPr>
          <w:rStyle w:val="s3"/>
          <w:sz w:val="28"/>
          <w:szCs w:val="28"/>
        </w:rPr>
        <w:t>акт приемочной комиссии, подтверждающий завершение переустройства, и (или) перепланировки, и (или) иных работ;</w:t>
      </w:r>
    </w:p>
    <w:p w:rsidR="00063AD8" w:rsidRPr="00444DE8" w:rsidRDefault="00063AD8" w:rsidP="00063AD8">
      <w:pPr>
        <w:pStyle w:val="23"/>
        <w:spacing w:after="0" w:line="240" w:lineRule="auto"/>
        <w:jc w:val="both"/>
      </w:pPr>
    </w:p>
    <w:bookmarkEnd w:id="1"/>
    <w:p w:rsidR="00063AD8" w:rsidRPr="00444DE8" w:rsidRDefault="00063AD8" w:rsidP="00063AD8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444DE8">
        <w:rPr>
          <w:iCs/>
          <w:sz w:val="28"/>
          <w:szCs w:val="28"/>
        </w:rPr>
        <w:t>2.4. Срок предоставления муниципальной услуги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</w:rPr>
      </w:pP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444DE8">
        <w:rPr>
          <w:rStyle w:val="s3"/>
          <w:sz w:val="28"/>
          <w:szCs w:val="28"/>
        </w:rPr>
        <w:t>2.4.1. Решение о переводе или об отказе в переводе помещения должно быть принято в течение 45 календарных 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 (либо со дня передачи МФЦ таких документов в Уполномоченный орган).</w:t>
      </w:r>
    </w:p>
    <w:p w:rsidR="00063AD8" w:rsidRPr="00444DE8" w:rsidRDefault="00063AD8" w:rsidP="00063AD8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</w:rPr>
      </w:pPr>
      <w:r w:rsidRPr="00444DE8">
        <w:rPr>
          <w:rStyle w:val="s3"/>
          <w:sz w:val="28"/>
          <w:szCs w:val="28"/>
        </w:rPr>
        <w:t>Выдача (направление) заявителю документов, подтверждающих принятие решения о переводе или об отказе в переводе помещения — в течение трех рабочих дней со дня принятия решения о переводе или об отказе в переводе помещения.</w:t>
      </w:r>
    </w:p>
    <w:p w:rsidR="00063AD8" w:rsidRPr="00444DE8" w:rsidRDefault="00063AD8" w:rsidP="00063AD8">
      <w:pPr>
        <w:pStyle w:val="p27"/>
        <w:shd w:val="clear" w:color="auto" w:fill="FFFFFF"/>
        <w:spacing w:before="0" w:beforeAutospacing="0" w:after="0" w:afterAutospacing="0"/>
        <w:ind w:firstLine="708"/>
        <w:jc w:val="both"/>
      </w:pPr>
      <w:r w:rsidRPr="00444DE8">
        <w:rPr>
          <w:rStyle w:val="s3"/>
          <w:sz w:val="28"/>
          <w:szCs w:val="28"/>
        </w:rPr>
        <w:t>Уполномоченный орган, одновременно с выдачей или направлением заявителю решения о переводе (об отказе в переводе) помещения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</w:rPr>
      </w:pPr>
      <w:r w:rsidRPr="00444DE8">
        <w:rPr>
          <w:rStyle w:val="s3"/>
          <w:sz w:val="28"/>
          <w:szCs w:val="28"/>
        </w:rPr>
        <w:t>2.4.2. Подготовка акта приемочной комиссии осуществляется в течение 30 календарных дней со дня представления заявления о приемке завершенного переустройства, и (или) перепланировки, и (или) иных работ приемочной комиссией.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8"/>
        <w:jc w:val="both"/>
      </w:pPr>
      <w:r w:rsidRPr="00444DE8">
        <w:rPr>
          <w:rStyle w:val="s3"/>
          <w:sz w:val="28"/>
          <w:szCs w:val="28"/>
        </w:rPr>
        <w:t xml:space="preserve">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 </w:t>
      </w:r>
      <w:bookmarkStart w:id="2" w:name="r28"/>
      <w:bookmarkEnd w:id="2"/>
      <w:r w:rsidRPr="00444DE8">
        <w:rPr>
          <w:rStyle w:val="s3"/>
          <w:sz w:val="28"/>
          <w:szCs w:val="28"/>
        </w:rPr>
        <w:t>— в течение трех рабочих дней со дня подписания акта приемочной комиссии.</w:t>
      </w:r>
    </w:p>
    <w:p w:rsidR="00063AD8" w:rsidRPr="00444DE8" w:rsidRDefault="00063AD8" w:rsidP="00063AD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ind w:firstLine="709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2.5. Правовые основания для предоставления муниципальной услуги</w:t>
      </w:r>
      <w:r w:rsidRPr="00444DE8">
        <w:rPr>
          <w:rStyle w:val="afa"/>
        </w:rPr>
        <w:t xml:space="preserve"> </w:t>
      </w:r>
      <w:r w:rsidRPr="00444DE8">
        <w:rPr>
          <w:rStyle w:val="afa"/>
          <w:sz w:val="28"/>
          <w:szCs w:val="28"/>
        </w:rPr>
        <w:footnoteReference w:id="4"/>
      </w:r>
    </w:p>
    <w:p w:rsidR="00063AD8" w:rsidRPr="00444DE8" w:rsidRDefault="00063AD8" w:rsidP="00063AD8"/>
    <w:p w:rsidR="00063AD8" w:rsidRPr="00444DE8" w:rsidRDefault="00063AD8" w:rsidP="00063AD8">
      <w:pPr>
        <w:pStyle w:val="21"/>
        <w:ind w:firstLine="709"/>
        <w:rPr>
          <w:sz w:val="28"/>
          <w:szCs w:val="28"/>
        </w:rPr>
      </w:pPr>
      <w:r w:rsidRPr="00444DE8">
        <w:rPr>
          <w:bCs/>
          <w:sz w:val="28"/>
          <w:szCs w:val="28"/>
        </w:rPr>
        <w:t xml:space="preserve">Предоставление муниципальной услуги </w:t>
      </w:r>
      <w:r w:rsidRPr="00444DE8">
        <w:rPr>
          <w:sz w:val="28"/>
          <w:szCs w:val="28"/>
        </w:rPr>
        <w:t xml:space="preserve">осуществляется в соответствии </w:t>
      </w:r>
      <w:proofErr w:type="gramStart"/>
      <w:r w:rsidRPr="00444DE8">
        <w:rPr>
          <w:sz w:val="28"/>
          <w:szCs w:val="28"/>
        </w:rPr>
        <w:t>с</w:t>
      </w:r>
      <w:proofErr w:type="gramEnd"/>
      <w:r w:rsidRPr="00444DE8">
        <w:rPr>
          <w:sz w:val="28"/>
          <w:szCs w:val="28"/>
        </w:rPr>
        <w:t>: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Жилищным кодексом Российской Федерации от 29 декабря 2004 года № 188-ФЗ;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63AD8" w:rsidRPr="00444DE8" w:rsidRDefault="00063AD8" w:rsidP="00063AD8">
      <w:pPr>
        <w:autoSpaceDE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(далее - Закон № 210-ФЗ);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Федеральным законом от 6 апреля 2011 года № 63-ФЗ «Об электронной подписи» (далее – Закон № 63-ФЗ);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063AD8" w:rsidRPr="00444DE8" w:rsidRDefault="00C12BA9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063AD8" w:rsidRPr="00444DE8">
        <w:rPr>
          <w:rFonts w:ascii="Times New Roman" w:hAnsi="Times New Roman" w:cs="Times New Roman"/>
          <w:sz w:val="28"/>
          <w:szCs w:val="28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2.6.1. Для перевода помещения заявитель представляет (направляет):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заявление о переводе помещения в нежилое помещения и нежилого помещения в жилое помещение (далее также – заявление о переводе помещения, заявление) по форме согласно приложению 1 к административному регламенту.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444DE8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44DE8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9" w:anchor="Par419" w:tooltip="                                 ЗАЯВЛЕНИЕ" w:history="1">
        <w:r w:rsidRPr="00444DE8">
          <w:rPr>
            <w:rStyle w:val="a3"/>
            <w:color w:val="auto"/>
            <w:sz w:val="28"/>
            <w:szCs w:val="28"/>
          </w:rPr>
          <w:t>заявления</w:t>
        </w:r>
      </w:hyperlink>
      <w:r w:rsidRPr="00444DE8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</w:t>
      </w:r>
      <w:proofErr w:type="gramStart"/>
      <w:r w:rsidRPr="00444DE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44DE8">
        <w:rPr>
          <w:rFonts w:ascii="Times New Roman" w:hAnsi="Times New Roman" w:cs="Times New Roman"/>
          <w:sz w:val="28"/>
          <w:szCs w:val="28"/>
        </w:rPr>
        <w:t xml:space="preserve"> в сети «Интернет» с возможностью бесплатного копирования (скачивания).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063AD8" w:rsidRPr="00444DE8" w:rsidRDefault="00063AD8" w:rsidP="00063AD8">
      <w:pPr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3)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3AD8" w:rsidRPr="00444DE8" w:rsidRDefault="00063AD8" w:rsidP="00063AD8">
      <w:pPr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4) согласие каждого собственника всех помещений, примыкающих</w:t>
      </w:r>
      <w:r w:rsidRPr="00444DE8">
        <w:rPr>
          <w:rStyle w:val="afa"/>
          <w:sz w:val="28"/>
          <w:szCs w:val="28"/>
        </w:rPr>
        <w:footnoteReference w:id="5"/>
      </w:r>
      <w:r w:rsidRPr="00444DE8">
        <w:rPr>
          <w:sz w:val="28"/>
          <w:szCs w:val="28"/>
        </w:rPr>
        <w:t xml:space="preserve"> к переводимому помещению, на перевод жилого помещения в нежилое помещение; 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63AD8" w:rsidRPr="00444DE8" w:rsidRDefault="00063AD8" w:rsidP="00063AD8">
      <w:pPr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6)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2.6.2. Для подготовки акта приемочной комиссии заявитель предоставляет (направляет) заявление о приемке завершенного переустройства, и (или) перепланировки, и (или) иных работ нежилого (жилого) помещения приемочной комиссией по форме согласно приложению 2 к административному регламенту;</w:t>
      </w:r>
    </w:p>
    <w:p w:rsidR="00063AD8" w:rsidRPr="00444DE8" w:rsidRDefault="00063AD8" w:rsidP="00063AD8">
      <w:pPr>
        <w:ind w:firstLine="709"/>
        <w:jc w:val="both"/>
        <w:rPr>
          <w:rFonts w:ascii="Verdana" w:hAnsi="Verdana"/>
          <w:sz w:val="28"/>
          <w:szCs w:val="28"/>
        </w:rPr>
      </w:pPr>
      <w:r w:rsidRPr="00444DE8">
        <w:rPr>
          <w:sz w:val="28"/>
          <w:szCs w:val="28"/>
        </w:rPr>
        <w:t>2.6.3. Заявление и прилагаемые документы могут быть представлены следующими способами:</w:t>
      </w:r>
    </w:p>
    <w:p w:rsidR="00063AD8" w:rsidRPr="00444DE8" w:rsidRDefault="00063AD8" w:rsidP="00063AD8">
      <w:pPr>
        <w:ind w:firstLine="709"/>
        <w:jc w:val="both"/>
        <w:rPr>
          <w:rFonts w:ascii="Verdana" w:hAnsi="Verdana"/>
          <w:sz w:val="28"/>
          <w:szCs w:val="28"/>
        </w:rPr>
      </w:pPr>
      <w:r w:rsidRPr="00444DE8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почтовой связи;</w:t>
      </w:r>
    </w:p>
    <w:p w:rsidR="00063AD8" w:rsidRPr="00444DE8" w:rsidRDefault="00063AD8" w:rsidP="00063AD8">
      <w:pPr>
        <w:ind w:firstLine="709"/>
        <w:jc w:val="both"/>
        <w:rPr>
          <w:rFonts w:ascii="Verdana" w:hAnsi="Verdana"/>
          <w:sz w:val="28"/>
          <w:szCs w:val="28"/>
        </w:rPr>
      </w:pPr>
      <w:r w:rsidRPr="00444DE8">
        <w:rPr>
          <w:sz w:val="28"/>
          <w:szCs w:val="28"/>
        </w:rPr>
        <w:t>по электронной почте.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Регионального портала.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sz w:val="28"/>
          <w:szCs w:val="28"/>
        </w:rPr>
        <w:t xml:space="preserve">2.6.4. </w:t>
      </w:r>
      <w:r w:rsidRPr="00444DE8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 xml:space="preserve">представителя юридического лица, действующего на </w:t>
      </w:r>
      <w:proofErr w:type="gramStart"/>
      <w:r w:rsidRPr="00444DE8">
        <w:rPr>
          <w:rFonts w:eastAsia="Calibri"/>
          <w:sz w:val="28"/>
          <w:szCs w:val="28"/>
        </w:rPr>
        <w:t>основании</w:t>
      </w:r>
      <w:proofErr w:type="gramEnd"/>
      <w:r w:rsidRPr="00444DE8">
        <w:rPr>
          <w:rFonts w:eastAsia="Calibri"/>
          <w:sz w:val="28"/>
          <w:szCs w:val="28"/>
        </w:rPr>
        <w:t xml:space="preserve"> доверенности, выданной в соответствии с законодательством Российской Федерации.</w:t>
      </w:r>
    </w:p>
    <w:p w:rsidR="00063AD8" w:rsidRPr="00444DE8" w:rsidRDefault="00063AD8" w:rsidP="00063AD8">
      <w:pPr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2.6.5.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44DE8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rFonts w:eastAsia="Calibri"/>
          <w:sz w:val="28"/>
          <w:szCs w:val="28"/>
        </w:rPr>
        <w:t xml:space="preserve">2.6.6. </w:t>
      </w:r>
      <w:r w:rsidRPr="00444DE8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rFonts w:eastAsia="Calibri"/>
          <w:sz w:val="28"/>
          <w:szCs w:val="28"/>
        </w:rPr>
        <w:t xml:space="preserve">2.6.7. </w:t>
      </w:r>
      <w:r w:rsidRPr="00444DE8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DE8">
        <w:rPr>
          <w:rFonts w:eastAsia="Calibri"/>
          <w:sz w:val="28"/>
          <w:szCs w:val="28"/>
        </w:rPr>
        <w:t xml:space="preserve">2.6.8.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444DE8">
        <w:rPr>
          <w:rFonts w:eastAsia="Calibri"/>
          <w:sz w:val="28"/>
          <w:szCs w:val="28"/>
        </w:rPr>
        <w:t>указанным</w:t>
      </w:r>
      <w:proofErr w:type="gramEnd"/>
      <w:r w:rsidRPr="00444DE8">
        <w:rPr>
          <w:rFonts w:eastAsia="Calibri"/>
          <w:sz w:val="28"/>
          <w:szCs w:val="28"/>
        </w:rPr>
        <w:t xml:space="preserve"> МФЦ.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rStyle w:val="a9"/>
          <w:i/>
          <w:iCs/>
          <w:sz w:val="28"/>
          <w:szCs w:val="28"/>
        </w:rPr>
      </w:pPr>
      <w:r w:rsidRPr="00444DE8">
        <w:rPr>
          <w:rStyle w:val="a9"/>
          <w:iCs/>
          <w:sz w:val="28"/>
          <w:szCs w:val="28"/>
        </w:rPr>
        <w:t xml:space="preserve">2.7. </w:t>
      </w:r>
      <w:proofErr w:type="gramStart"/>
      <w:r w:rsidRPr="00444DE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063AD8" w:rsidRPr="00444DE8" w:rsidRDefault="00063AD8" w:rsidP="00063AD8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2.7.1. Для перевода помещения заявитель вправе представить (направить):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2.7.2. Документы, указанные в пункте 2.7.1 административного регламента, могут быть представлены следующими способами:</w:t>
      </w:r>
    </w:p>
    <w:p w:rsidR="00063AD8" w:rsidRPr="00444DE8" w:rsidRDefault="00063AD8" w:rsidP="00063AD8">
      <w:pPr>
        <w:ind w:firstLine="709"/>
        <w:jc w:val="both"/>
        <w:rPr>
          <w:rFonts w:ascii="Verdana" w:hAnsi="Verdana"/>
          <w:sz w:val="28"/>
          <w:szCs w:val="28"/>
        </w:rPr>
      </w:pPr>
      <w:r w:rsidRPr="00444DE8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почтовой связи;</w:t>
      </w:r>
    </w:p>
    <w:p w:rsidR="00063AD8" w:rsidRPr="00444DE8" w:rsidRDefault="00063AD8" w:rsidP="00063AD8">
      <w:pPr>
        <w:ind w:firstLine="709"/>
        <w:jc w:val="both"/>
        <w:rPr>
          <w:rFonts w:ascii="Verdana" w:hAnsi="Verdana"/>
          <w:sz w:val="28"/>
          <w:szCs w:val="28"/>
        </w:rPr>
      </w:pPr>
      <w:r w:rsidRPr="00444DE8">
        <w:rPr>
          <w:sz w:val="28"/>
          <w:szCs w:val="28"/>
        </w:rPr>
        <w:t>по электронной почте.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посредством Регионального портала.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2.7.3. Запрещено требовать от заявителя: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063AD8" w:rsidRPr="00444DE8" w:rsidRDefault="00063AD8" w:rsidP="00063AD8">
      <w:pPr>
        <w:autoSpaceDE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44DE8">
          <w:rPr>
            <w:rStyle w:val="a3"/>
            <w:color w:val="auto"/>
            <w:sz w:val="28"/>
            <w:szCs w:val="28"/>
          </w:rPr>
          <w:t>пунктом 4 части 1 статьи 7</w:t>
        </w:r>
      </w:hyperlink>
      <w:r w:rsidRPr="00444DE8">
        <w:rPr>
          <w:sz w:val="28"/>
          <w:szCs w:val="28"/>
        </w:rPr>
        <w:t xml:space="preserve"> Закона № 210-ФЗ.</w:t>
      </w:r>
    </w:p>
    <w:p w:rsidR="00063AD8" w:rsidRPr="00444DE8" w:rsidRDefault="00063AD8" w:rsidP="00063AD8">
      <w:pPr>
        <w:jc w:val="both"/>
        <w:rPr>
          <w:b/>
          <w:bCs/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  <w:ind w:firstLine="540"/>
        <w:rPr>
          <w:iCs/>
        </w:rPr>
      </w:pPr>
      <w:r w:rsidRPr="00444DE8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  <w:ind w:firstLine="540"/>
        <w:rPr>
          <w:iCs/>
        </w:rPr>
      </w:pPr>
      <w:r w:rsidRPr="00444DE8">
        <w:rPr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63AD8" w:rsidRPr="00444DE8" w:rsidRDefault="00063AD8" w:rsidP="00063AD8"/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bCs/>
          <w:sz w:val="28"/>
          <w:szCs w:val="28"/>
        </w:rPr>
        <w:t xml:space="preserve">2.9.1. </w:t>
      </w:r>
      <w:r w:rsidRPr="00444DE8"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1" w:history="1">
        <w:r w:rsidRPr="00444DE8">
          <w:rPr>
            <w:rStyle w:val="a3"/>
            <w:color w:val="auto"/>
            <w:sz w:val="28"/>
            <w:szCs w:val="28"/>
          </w:rPr>
          <w:t>статьей 11</w:t>
        </w:r>
      </w:hyperlink>
      <w:r w:rsidRPr="00444DE8">
        <w:rPr>
          <w:sz w:val="28"/>
          <w:szCs w:val="28"/>
        </w:rPr>
        <w:t xml:space="preserve"> Закона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4DE8">
        <w:rPr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bCs/>
          <w:sz w:val="28"/>
          <w:szCs w:val="28"/>
        </w:rPr>
        <w:t>2.9.3.</w:t>
      </w:r>
      <w:r w:rsidRPr="00444DE8">
        <w:rPr>
          <w:spacing w:val="-4"/>
          <w:sz w:val="28"/>
          <w:szCs w:val="28"/>
        </w:rPr>
        <w:t xml:space="preserve"> Основаниями для отказа в</w:t>
      </w:r>
      <w:r w:rsidRPr="00444DE8">
        <w:rPr>
          <w:sz w:val="28"/>
          <w:szCs w:val="28"/>
        </w:rPr>
        <w:t xml:space="preserve"> переводе помещения являются: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непредставление документов, указанных в пункте 2.6 административного регламента документов, обязанность по представлению которых возложена на заявителя;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Pr="00444DE8">
        <w:rPr>
          <w:sz w:val="28"/>
          <w:szCs w:val="28"/>
        </w:rPr>
        <w:lastRenderedPageBreak/>
        <w:t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 настоящего административного регламента, если соответствующий документ не</w:t>
      </w:r>
      <w:proofErr w:type="gramEnd"/>
      <w:r w:rsidRPr="00444DE8">
        <w:rPr>
          <w:sz w:val="28"/>
          <w:szCs w:val="28"/>
        </w:rPr>
        <w:t xml:space="preserve"> </w:t>
      </w:r>
      <w:proofErr w:type="gramStart"/>
      <w:r w:rsidRPr="00444DE8">
        <w:rPr>
          <w:sz w:val="28"/>
          <w:szCs w:val="28"/>
        </w:rPr>
        <w:t>представлен</w:t>
      </w:r>
      <w:proofErr w:type="gramEnd"/>
      <w:r w:rsidRPr="00444DE8">
        <w:rPr>
          <w:sz w:val="28"/>
          <w:szCs w:val="28"/>
        </w:rPr>
        <w:t xml:space="preserve"> заявителем по собственной инициативе; 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</w:t>
      </w:r>
      <w:proofErr w:type="gramEnd"/>
      <w:r w:rsidRPr="00444DE8">
        <w:rPr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3) представление документов в ненадлежащий орган;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4) несоблюдение предусмотренных </w:t>
      </w:r>
      <w:hyperlink r:id="rId12" w:history="1">
        <w:r w:rsidRPr="00444DE8">
          <w:rPr>
            <w:rStyle w:val="a3"/>
            <w:color w:val="auto"/>
            <w:sz w:val="28"/>
            <w:szCs w:val="28"/>
          </w:rPr>
          <w:t>статьей 22</w:t>
        </w:r>
      </w:hyperlink>
      <w:r w:rsidRPr="00444DE8">
        <w:rPr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5) несоответствие проекта переустройства и (или) перепланировки помещения </w:t>
      </w:r>
      <w:r w:rsidRPr="00444DE8">
        <w:rPr>
          <w:sz w:val="28"/>
          <w:szCs w:val="28"/>
        </w:rPr>
        <w:br/>
        <w:t>в многоквартирном доме требованиям законодательства.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2.9.4. Решение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Российской Федерации.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3AD8" w:rsidRPr="00444DE8" w:rsidRDefault="00063AD8" w:rsidP="00063AD8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444DE8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44DE8">
        <w:rPr>
          <w:rStyle w:val="afa"/>
          <w:iCs/>
          <w:sz w:val="28"/>
          <w:szCs w:val="28"/>
        </w:rPr>
        <w:footnoteReference w:id="6"/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относится: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Наименование услуги указывается в соответствии с муниципальным правовым актом, утверждающим перечень услуг, которые являются необходимыми и обязательными для предоставления муниципальных услуг.</w:t>
      </w:r>
    </w:p>
    <w:p w:rsidR="00063AD8" w:rsidRPr="00444DE8" w:rsidRDefault="00063AD8" w:rsidP="00063AD8">
      <w:pPr>
        <w:pStyle w:val="4"/>
        <w:spacing w:before="0"/>
        <w:ind w:firstLine="540"/>
        <w:rPr>
          <w:iCs/>
        </w:rPr>
      </w:pPr>
    </w:p>
    <w:p w:rsidR="00063AD8" w:rsidRPr="00444DE8" w:rsidRDefault="00063AD8" w:rsidP="00063AD8">
      <w:pPr>
        <w:ind w:firstLine="54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63AD8" w:rsidRPr="00444DE8" w:rsidRDefault="00063AD8" w:rsidP="00063AD8">
      <w:pPr>
        <w:pStyle w:val="4"/>
        <w:spacing w:before="0"/>
        <w:ind w:firstLine="540"/>
        <w:rPr>
          <w:i/>
          <w:iCs/>
        </w:rPr>
      </w:pPr>
    </w:p>
    <w:p w:rsidR="00063AD8" w:rsidRPr="00444DE8" w:rsidRDefault="00063AD8" w:rsidP="00063AD8">
      <w:pPr>
        <w:pStyle w:val="4"/>
        <w:spacing w:before="0"/>
        <w:ind w:firstLine="540"/>
        <w:rPr>
          <w:iCs/>
        </w:rPr>
      </w:pPr>
      <w:r w:rsidRPr="00444DE8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63AD8" w:rsidRPr="00444DE8" w:rsidRDefault="00063AD8" w:rsidP="00063AD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a7"/>
        <w:spacing w:after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063AD8" w:rsidRPr="00444DE8" w:rsidRDefault="00063AD8" w:rsidP="00063AD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063AD8" w:rsidRPr="00444DE8" w:rsidRDefault="00063AD8" w:rsidP="00063A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063AD8" w:rsidRPr="00444DE8" w:rsidRDefault="00063AD8" w:rsidP="00063A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заявления), регистрирует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случае если заявитель направил запрос о предоставлении муниципальной услуги в виде форме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 </w:t>
      </w:r>
    </w:p>
    <w:p w:rsidR="00063AD8" w:rsidRPr="00444DE8" w:rsidRDefault="00063AD8" w:rsidP="00063AD8">
      <w:pPr>
        <w:pStyle w:val="4"/>
        <w:spacing w:before="0"/>
        <w:ind w:firstLine="540"/>
        <w:rPr>
          <w:i/>
          <w:iCs/>
        </w:rPr>
      </w:pPr>
    </w:p>
    <w:p w:rsidR="00063AD8" w:rsidRPr="00444DE8" w:rsidRDefault="00063AD8" w:rsidP="00063A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444DE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63AD8" w:rsidRPr="00444DE8" w:rsidRDefault="00063AD8" w:rsidP="00063AD8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3" w:history="1">
        <w:r w:rsidRPr="00444DE8">
          <w:rPr>
            <w:rStyle w:val="a3"/>
            <w:color w:val="auto"/>
          </w:rPr>
          <w:t>приказом</w:t>
        </w:r>
      </w:hyperlink>
      <w:r w:rsidRPr="00444DE8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44DE8">
        <w:rPr>
          <w:sz w:val="28"/>
          <w:szCs w:val="28"/>
        </w:rPr>
        <w:t>сурдопереводчика</w:t>
      </w:r>
      <w:proofErr w:type="spellEnd"/>
      <w:r w:rsidRPr="00444DE8">
        <w:rPr>
          <w:sz w:val="28"/>
          <w:szCs w:val="28"/>
        </w:rPr>
        <w:t xml:space="preserve">, </w:t>
      </w:r>
      <w:proofErr w:type="spellStart"/>
      <w:r w:rsidRPr="00444DE8">
        <w:rPr>
          <w:sz w:val="28"/>
          <w:szCs w:val="28"/>
        </w:rPr>
        <w:t>тифлосурдопереводчика</w:t>
      </w:r>
      <w:proofErr w:type="spellEnd"/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2.14.4. Помещения, предназначенные для предоставления муниципальная услуга, должны соответствовать санитарно-эпидемиологическим правилам и нормативам.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</w:t>
      </w:r>
      <w:proofErr w:type="gramStart"/>
      <w:r w:rsidRPr="00444DE8">
        <w:rPr>
          <w:sz w:val="28"/>
          <w:szCs w:val="28"/>
        </w:rPr>
        <w:t>дверях</w:t>
      </w:r>
      <w:proofErr w:type="gramEnd"/>
      <w:r w:rsidRPr="00444DE8">
        <w:rPr>
          <w:sz w:val="28"/>
          <w:szCs w:val="28"/>
        </w:rPr>
        <w:t xml:space="preserve"> кабинетов или на стенах должны быть видны посетителям.</w:t>
      </w:r>
    </w:p>
    <w:p w:rsidR="00063AD8" w:rsidRPr="00444DE8" w:rsidRDefault="00063AD8" w:rsidP="00063AD8">
      <w:pPr>
        <w:pStyle w:val="4"/>
        <w:spacing w:before="0"/>
        <w:rPr>
          <w:i/>
          <w:iCs/>
        </w:rPr>
      </w:pPr>
    </w:p>
    <w:p w:rsidR="00063AD8" w:rsidRPr="00444DE8" w:rsidRDefault="00063AD8" w:rsidP="00063AD8">
      <w:pPr>
        <w:pStyle w:val="4"/>
        <w:spacing w:before="0"/>
        <w:rPr>
          <w:iCs/>
        </w:rPr>
      </w:pPr>
      <w:r w:rsidRPr="00444DE8">
        <w:rPr>
          <w:iCs/>
        </w:rPr>
        <w:t>2.15. Показатели доступности и качества муниципальной услуги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2.15.1. Показателями доступности муниципальной услуги являются: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соблюдение графика работы Уполномоченного органа;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2.15.2. Показателями качества муниципальной услуги являются: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063AD8" w:rsidRPr="00444DE8" w:rsidRDefault="00063AD8" w:rsidP="00063AD8">
      <w:pPr>
        <w:pStyle w:val="4"/>
        <w:spacing w:before="0"/>
        <w:ind w:firstLine="709"/>
        <w:jc w:val="both"/>
      </w:pPr>
      <w:proofErr w:type="gramStart"/>
      <w:r w:rsidRPr="00444DE8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063AD8" w:rsidRPr="00444DE8" w:rsidRDefault="00063AD8" w:rsidP="00063AD8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>2.16. Перечень классов средств электронной подписи, которые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допускаются к использованию при обращении за получением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муниципальной услуги, оказываемой с применением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усиленной квалифицированной электронной подписи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С учетом </w:t>
      </w:r>
      <w:hyperlink r:id="rId14" w:history="1">
        <w:r w:rsidRPr="00444DE8">
          <w:rPr>
            <w:rStyle w:val="a3"/>
            <w:color w:val="auto"/>
            <w:sz w:val="28"/>
            <w:szCs w:val="28"/>
          </w:rPr>
          <w:t>Требований</w:t>
        </w:r>
      </w:hyperlink>
      <w:r w:rsidRPr="00444DE8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44DE8">
        <w:rPr>
          <w:sz w:val="28"/>
          <w:szCs w:val="28"/>
        </w:rPr>
        <w:t>2</w:t>
      </w:r>
      <w:proofErr w:type="gramEnd"/>
      <w:r w:rsidRPr="00444DE8">
        <w:rPr>
          <w:sz w:val="28"/>
          <w:szCs w:val="28"/>
        </w:rPr>
        <w:t>, КС3, КВ1, КВ2 и КА1.</w:t>
      </w:r>
    </w:p>
    <w:p w:rsidR="00063AD8" w:rsidRPr="00444DE8" w:rsidRDefault="00063AD8" w:rsidP="00063AD8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</w:pPr>
      <w:r w:rsidRPr="00444DE8">
        <w:rPr>
          <w:lang w:val="en-US"/>
        </w:rPr>
        <w:t>III</w:t>
      </w:r>
      <w:r w:rsidRPr="00444DE8">
        <w:t xml:space="preserve">. </w:t>
      </w:r>
      <w:r w:rsidRPr="00444DE8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63AD8" w:rsidRPr="00444DE8" w:rsidRDefault="00063AD8" w:rsidP="00063AD8"/>
    <w:p w:rsidR="00063AD8" w:rsidRPr="00444DE8" w:rsidRDefault="00063AD8" w:rsidP="00063AD8">
      <w:pPr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3.1. Исчерпывающий перечень административных процедур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>3.1.1. Предоставление муниципальной услуги включает выполнение следующих административных процедур: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>- принятие решения о переводе (об отказе в переводе) помещения;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  <w:shd w:val="clear" w:color="auto" w:fill="FFFFFF"/>
        </w:rPr>
        <w:t>- подготовка акта приемочной комиссии, подтверждающего завершение переустройства, и (или) перепланировки</w:t>
      </w:r>
      <w:r w:rsidRPr="00444DE8">
        <w:rPr>
          <w:sz w:val="28"/>
          <w:szCs w:val="28"/>
        </w:rPr>
        <w:t xml:space="preserve"> и (или) иных работ</w:t>
      </w:r>
      <w:r w:rsidRPr="00444DE8">
        <w:rPr>
          <w:sz w:val="28"/>
          <w:szCs w:val="28"/>
          <w:shd w:val="clear" w:color="auto" w:fill="FFFFFF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>3.1.2. Принятие решения о переводе (об отказе в переводе) помещения включает в себя выполнение следующих административных процедур: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прием и регистрация заявления и прилагаемых документов;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3) направление (вручение) заявителю уведомления о переводе (отказе в переводе)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DE8">
        <w:rPr>
          <w:sz w:val="28"/>
          <w:szCs w:val="28"/>
        </w:rPr>
        <w:t xml:space="preserve">3.1.3. </w:t>
      </w:r>
      <w:r w:rsidRPr="00444DE8">
        <w:rPr>
          <w:sz w:val="28"/>
          <w:szCs w:val="28"/>
          <w:shd w:val="clear" w:color="auto" w:fill="FFFFFF"/>
        </w:rPr>
        <w:t xml:space="preserve">Подготовка акта приемочной комиссии, подтверждающего завершение переустройства, и (или) перепланировки, и (или) иных работ включает в себя </w:t>
      </w:r>
      <w:r w:rsidRPr="00444DE8">
        <w:rPr>
          <w:sz w:val="28"/>
          <w:szCs w:val="28"/>
        </w:rPr>
        <w:t>выполнение следующих административных процедур: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прием и регистрация заявления о приемке завершенного переустройства, и (или) перепланировки, и (или) иных работ;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рассмотрение заявления, оформление акта приемочной комиссии, подтверждающего завершение переустройства и (или) перепланировки, и (или) иных работ;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3) 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объяснением.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3.1.4. Блок-схема последовательности административных процедур при предоставлении муниципальной услуги приведена в приложении 3 к административному регламенту</w:t>
      </w:r>
      <w:r w:rsidRPr="00444DE8">
        <w:rPr>
          <w:rStyle w:val="afa"/>
          <w:sz w:val="28"/>
          <w:szCs w:val="28"/>
        </w:rPr>
        <w:footnoteReference w:id="7"/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DE8">
        <w:rPr>
          <w:b/>
          <w:sz w:val="28"/>
          <w:szCs w:val="28"/>
        </w:rPr>
        <w:t>Принятие решения о переводе (об отказе в переводе) жилого помещения в нежилое или нежилого помещения в жилое помещение</w:t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3.2. Прием и регистрация заявления и прилагаемых документов</w:t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3.2.1.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63AD8" w:rsidRPr="00444DE8" w:rsidRDefault="00063AD8" w:rsidP="00063AD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r:id="rId15" w:anchor="Par428" w:tooltip="                                 ЗАЯВЛЕНИЕ" w:history="1">
        <w:r w:rsidRPr="00444DE8">
          <w:rPr>
            <w:rStyle w:val="a3"/>
            <w:color w:val="auto"/>
            <w:sz w:val="28"/>
            <w:szCs w:val="28"/>
          </w:rPr>
          <w:t>заявления</w:t>
        </w:r>
      </w:hyperlink>
      <w:r w:rsidRPr="00444DE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3.2.5.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3.3.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</w:t>
      </w:r>
    </w:p>
    <w:p w:rsidR="00063AD8" w:rsidRPr="00444DE8" w:rsidRDefault="00063AD8" w:rsidP="00063A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r:id="rId16" w:anchor="Par428" w:tooltip="                                 ЗАЯВЛЕНИЕ" w:history="1">
        <w:r w:rsidRPr="00444DE8">
          <w:rPr>
            <w:rStyle w:val="a3"/>
            <w:color w:val="auto"/>
            <w:sz w:val="28"/>
            <w:szCs w:val="28"/>
          </w:rPr>
          <w:t>заявления</w:t>
        </w:r>
      </w:hyperlink>
      <w:r w:rsidRPr="00444DE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</w:t>
      </w:r>
      <w:r w:rsidRPr="00444DE8">
        <w:rPr>
          <w:rFonts w:ascii="Times New Roman" w:hAnsi="Times New Roman" w:cs="Times New Roman"/>
          <w:sz w:val="28"/>
          <w:szCs w:val="28"/>
        </w:rPr>
        <w:lastRenderedPageBreak/>
        <w:t>средств информационной системы аккредитованного удостоверяющего центра.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3.3.4. </w:t>
      </w:r>
      <w:proofErr w:type="gramStart"/>
      <w:r w:rsidRPr="00444DE8">
        <w:rPr>
          <w:sz w:val="28"/>
          <w:szCs w:val="28"/>
        </w:rPr>
        <w:t>В случае если заявитель по своему усмотрению не представил документы, указанные в пункте 2.7.1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</w:t>
      </w:r>
      <w:proofErr w:type="gramEnd"/>
      <w:r w:rsidRPr="00444DE8">
        <w:rPr>
          <w:sz w:val="28"/>
          <w:szCs w:val="28"/>
        </w:rPr>
        <w:t xml:space="preserve"> обеспечивает направление межведомственных запросов для получения: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сведений из Единого государственного реестра недвижимости;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поэтажного плана дома, в котором находится переводимое помещение.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административного регламента, если соответствующий документ </w:t>
      </w:r>
      <w:proofErr w:type="spellStart"/>
      <w:r w:rsidRPr="00444DE8">
        <w:rPr>
          <w:sz w:val="28"/>
          <w:szCs w:val="28"/>
        </w:rPr>
        <w:t>непредставлен</w:t>
      </w:r>
      <w:proofErr w:type="spellEnd"/>
      <w:proofErr w:type="gramEnd"/>
      <w:r w:rsidRPr="00444DE8">
        <w:rPr>
          <w:sz w:val="28"/>
          <w:szCs w:val="28"/>
        </w:rPr>
        <w:t xml:space="preserve"> заявителем по собственной инициативе, орган, осуществляющий перевод помещений, после получения указанного ответа: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уведомляет заявителя о получении такого ответа, 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7" w:history="1">
        <w:r w:rsidRPr="00444DE8">
          <w:rPr>
            <w:rStyle w:val="a3"/>
            <w:color w:val="auto"/>
            <w:sz w:val="28"/>
            <w:szCs w:val="28"/>
          </w:rPr>
          <w:t>пунктом</w:t>
        </w:r>
      </w:hyperlink>
      <w:r w:rsidRPr="00444DE8">
        <w:rPr>
          <w:sz w:val="28"/>
          <w:szCs w:val="28"/>
        </w:rPr>
        <w:t xml:space="preserve"> 2.6 административного регламента. 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переводе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3.3.5. </w:t>
      </w:r>
      <w:proofErr w:type="gramStart"/>
      <w:r w:rsidRPr="00444DE8">
        <w:rPr>
          <w:sz w:val="28"/>
          <w:szCs w:val="28"/>
        </w:rPr>
        <w:t>Должностное лицо, ответственное за предоставление муниципальной услуги,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переводе помещения, предусмотренных пунктом 2.9.3. административного регламента и готовит проект правового акта о переводе (отказе в переводе) помещения.</w:t>
      </w:r>
      <w:proofErr w:type="gramEnd"/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После подписания руководителем Уполномоченного органа проекта правового акта о переводе (отказе в переводе) помещения должностное лицо, ответственное за предоставление муниципальной услуги, готовит уведомление о переводе (отказе в переводе) помещения по форме, утвержденной постановлением Правительства Российской Федерации от 10 августа 2005 года № 502, для подписания руководителем Уполномоченного органа.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3.3.5 административного регламента, направляются способом, позволяющим подтвердить факт и дату получения.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3.3.6. </w:t>
      </w:r>
      <w:r w:rsidRPr="00444DE8">
        <w:rPr>
          <w:i/>
          <w:sz w:val="28"/>
          <w:szCs w:val="28"/>
        </w:rPr>
        <w:t>Процедуру регистрации правового акта о переводе (отказе в переводе) помещения, уведомления о переводе (отказе в переводе)  по данной муниципальной услуге следует указать в соответствии с муниципальными правовыми актами.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3.3.7. Срок выполнения административной процедуры – в течение 43 календарных дней со дня передачи зарегистрированного заявления и документов, необходимых для предоставления муниципальной услуги.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3.3.8. Критериями принятия решения в рамках выполнения административной процедуры является отсутствие оснований для отказа в переводе помещения, предусмотренных пунктом 2.9.3. административного регламента.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3.3.9. Результатом выполнения данной административной процедуры является подписание руководителем Уполномоченного органа и регистрация правового акта о переводе (отказе в переводе) помещения, уведомления о переводе (отказе в переводе)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0F2AF3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 Направление (вручение) заявителю уведомления о переводе (отказе в переводе) помещения</w:t>
      </w:r>
    </w:p>
    <w:p w:rsidR="00063AD8" w:rsidRPr="00444DE8" w:rsidRDefault="00063AD8" w:rsidP="00063AD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0F2AF3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 является, поступление специалисту, ответственному за делопроизводство, 2-х экземпляров подписанного и зарегистрированного уведомления о переводе (отказе в переводе)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0F2AF3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.2. Вручение уведомления о переводе (отказе в переводе) помещения осуществляется специалистом Уполномоченного органа, ответственным за делопроизводство, в течение 3 рабочих дней со дня принятия решения Уполномоченным органом. Выдача уведомления о переводе либо об отказе в переводе помещения может осуществляться: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3) через личный кабинет на Региональном </w:t>
      </w:r>
      <w:proofErr w:type="gramStart"/>
      <w:r w:rsidRPr="00444DE8">
        <w:rPr>
          <w:sz w:val="28"/>
          <w:szCs w:val="28"/>
        </w:rPr>
        <w:t>портале</w:t>
      </w:r>
      <w:proofErr w:type="gramEnd"/>
      <w:r w:rsidRPr="00444DE8">
        <w:rPr>
          <w:sz w:val="28"/>
          <w:szCs w:val="28"/>
        </w:rPr>
        <w:t xml:space="preserve"> (возможно при подаче заявления посредством Регионального портала);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4) через МФЦ (возможно при подаче заявления в МФЦ).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Заявителю направляется экземпляр уведомления, второй экземпляр уведомления хранится в системе делопроизводства Уполномоченного органа.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Уведомление об отказе с указанием причин отказа в переводе помещения направляется заявителю. Вместе с уведомлением заявителю возвращаются все представленные им документы.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430823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.3. Срок выполнения административной процедуры составляет 3 рабочих дня со дня принятии решения о переводе (отказе в переводе)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3.</w:t>
      </w:r>
      <w:r w:rsidR="009D5B38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.4. Критерием принятия решения в рамках выполнения административной процедуры является: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- наличие подписанного уведомления о переводе помещения;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- наличие подписанного уведомления об отказе в переводе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4</w:t>
      </w:r>
      <w:r w:rsidRPr="00444DE8">
        <w:rPr>
          <w:sz w:val="28"/>
          <w:szCs w:val="28"/>
        </w:rPr>
        <w:t>.5. Результатом выполнения данной административной процедуры является направление (вручение) заявителю уведомления о переводе помещения либо уведомление об отказе в переводе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проведении, перечень иных работ, если их проведение необходимо.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Правовой акт </w:t>
      </w:r>
      <w:proofErr w:type="gramStart"/>
      <w:r w:rsidRPr="00444DE8">
        <w:rPr>
          <w:sz w:val="28"/>
          <w:szCs w:val="28"/>
        </w:rPr>
        <w:t>подтверждает окончание перевода помещения и является</w:t>
      </w:r>
      <w:proofErr w:type="gramEnd"/>
      <w:r w:rsidRPr="00444DE8">
        <w:rPr>
          <w:sz w:val="28"/>
          <w:szCs w:val="28"/>
        </w:rPr>
        <w:t xml:space="preserve">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444DE8">
        <w:rPr>
          <w:b/>
          <w:sz w:val="28"/>
          <w:szCs w:val="28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5</w:t>
      </w:r>
      <w:r w:rsidRPr="00444DE8">
        <w:rPr>
          <w:sz w:val="28"/>
          <w:szCs w:val="28"/>
        </w:rPr>
        <w:t>. Прием и регистрация заявления о приемке завершенного переустройства, и (или) перепланировки, и (или) иных работ нежилого (жилого) помещения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5</w:t>
      </w:r>
      <w:r w:rsidRPr="00444DE8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 является, поступление в Уполномоченный орган заявления о приемке завершенного переустройства, и (или) перепланировки, и (или) иных работ нежилого (жилого) помещения (далее – заявление о приемке).</w:t>
      </w:r>
    </w:p>
    <w:p w:rsidR="00063AD8" w:rsidRPr="00444DE8" w:rsidRDefault="00063AD8" w:rsidP="00063AD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</w:t>
      </w:r>
      <w:r w:rsidR="009D5B38" w:rsidRPr="00444DE8">
        <w:rPr>
          <w:rFonts w:ascii="Times New Roman" w:hAnsi="Times New Roman" w:cs="Times New Roman"/>
          <w:sz w:val="28"/>
          <w:szCs w:val="28"/>
        </w:rPr>
        <w:t>5</w:t>
      </w:r>
      <w:r w:rsidRPr="00444DE8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 в день поступления заявления о приемке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осуществляет регистрацию заявления о приемке в журнале регистрации входящий обращений;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выдает расписку </w:t>
      </w:r>
      <w:r w:rsidRPr="00444DE8">
        <w:rPr>
          <w:rFonts w:eastAsia="Calibri"/>
          <w:sz w:val="28"/>
          <w:szCs w:val="28"/>
        </w:rPr>
        <w:t xml:space="preserve">в получении от заявителя заявления </w:t>
      </w:r>
      <w:r w:rsidRPr="00444DE8">
        <w:rPr>
          <w:sz w:val="28"/>
          <w:szCs w:val="28"/>
        </w:rPr>
        <w:t>о приемке.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5</w:t>
      </w:r>
      <w:r w:rsidRPr="00444DE8">
        <w:rPr>
          <w:sz w:val="28"/>
          <w:szCs w:val="28"/>
        </w:rPr>
        <w:t>.3. После регистрации заявление о приемке направляется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</w:t>
      </w:r>
      <w:r w:rsidR="009D5B38" w:rsidRPr="00444DE8">
        <w:rPr>
          <w:rFonts w:ascii="Times New Roman" w:hAnsi="Times New Roman" w:cs="Times New Roman"/>
          <w:sz w:val="28"/>
          <w:szCs w:val="28"/>
        </w:rPr>
        <w:t>5</w:t>
      </w:r>
      <w:r w:rsidRPr="00444DE8">
        <w:rPr>
          <w:rFonts w:ascii="Times New Roman" w:hAnsi="Times New Roman" w:cs="Times New Roman"/>
          <w:sz w:val="28"/>
          <w:szCs w:val="28"/>
        </w:rPr>
        <w:t>.4. Срок выполнения данной административной процедуры составляет 1 рабочий день со дня поступления заявления о приемке в Уполномоченный орган.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</w:t>
      </w:r>
      <w:r w:rsidR="009D5B38" w:rsidRPr="00444DE8">
        <w:rPr>
          <w:rFonts w:ascii="Times New Roman" w:hAnsi="Times New Roman" w:cs="Times New Roman"/>
          <w:sz w:val="28"/>
          <w:szCs w:val="28"/>
        </w:rPr>
        <w:t>5</w:t>
      </w:r>
      <w:r w:rsidRPr="00444DE8">
        <w:rPr>
          <w:rFonts w:ascii="Times New Roman" w:hAnsi="Times New Roman" w:cs="Times New Roman"/>
          <w:sz w:val="28"/>
          <w:szCs w:val="28"/>
        </w:rPr>
        <w:t>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3.</w:t>
      </w:r>
      <w:r w:rsidR="009D5B38" w:rsidRPr="00444DE8">
        <w:rPr>
          <w:rFonts w:ascii="Times New Roman" w:hAnsi="Times New Roman" w:cs="Times New Roman"/>
          <w:sz w:val="28"/>
          <w:szCs w:val="28"/>
        </w:rPr>
        <w:t>5</w:t>
      </w:r>
      <w:r w:rsidRPr="00444DE8">
        <w:rPr>
          <w:rFonts w:ascii="Times New Roman" w:hAnsi="Times New Roman" w:cs="Times New Roman"/>
          <w:sz w:val="28"/>
          <w:szCs w:val="28"/>
        </w:rPr>
        <w:t xml:space="preserve">.6. Результатом выполнения данной административной процедуры является получение должностным лицом, ответственным за предоставление муниципальной </w:t>
      </w:r>
      <w:r w:rsidRPr="00444DE8">
        <w:rPr>
          <w:rFonts w:ascii="Times New Roman" w:hAnsi="Times New Roman" w:cs="Times New Roman"/>
          <w:sz w:val="28"/>
          <w:szCs w:val="28"/>
        </w:rPr>
        <w:lastRenderedPageBreak/>
        <w:t>услуги заявления о приемке на рассмотрение.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 Рассмотрение заявления, оформление акта приемочной комиссии, подтверждающего завершение переустройства и (или) перепланировки, и (или) иных работ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.1. Юридическим фактом, являющимся основанием для начала выполнения административной процедуры является получение должностным лицом, ответственным за предоставление муниципальной услуги заявления о приемке на рассмотрение.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.2. В день поступления заявления о приемке должностное лицо, ответственное за предоставление муниципальной услуги извещает заявителя и членов приемочной комиссии о дате и времени проведения приемки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.3. Состав приемочной комиссии утверждается Уполномоченным органом.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 xml:space="preserve">.4. Приемочная комиссия в назначенное время </w:t>
      </w:r>
      <w:proofErr w:type="gramStart"/>
      <w:r w:rsidRPr="00444DE8">
        <w:rPr>
          <w:sz w:val="28"/>
          <w:szCs w:val="28"/>
        </w:rPr>
        <w:t>производит осмотр переводимого помещения и принимает</w:t>
      </w:r>
      <w:proofErr w:type="gramEnd"/>
      <w:r w:rsidRPr="00444DE8">
        <w:rPr>
          <w:sz w:val="28"/>
          <w:szCs w:val="28"/>
        </w:rPr>
        <w:t xml:space="preserve"> решение: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о признании завершенным  переустройства и (или) перепланировки помещения, которое оформляется актом приемки;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о признании </w:t>
      </w:r>
      <w:proofErr w:type="gramStart"/>
      <w:r w:rsidRPr="00444DE8">
        <w:rPr>
          <w:sz w:val="28"/>
          <w:szCs w:val="28"/>
        </w:rPr>
        <w:t>незавершенным</w:t>
      </w:r>
      <w:proofErr w:type="gramEnd"/>
      <w:r w:rsidRPr="00444DE8">
        <w:rPr>
          <w:sz w:val="28"/>
          <w:szCs w:val="28"/>
        </w:rPr>
        <w:t xml:space="preserve"> переустройства и (или) перепланировки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.5. Критерием принятия решения о подписании акта приемки приемочной комиссией является соответствие  выполненных работ проекту переустройства и (или) перепланировки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.6. Завершение переустройства и (или) перепланировки помещения подтверждается актом приемки, в котором содержится решение о признании завершенным переустройства и (или) перепланировки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Акт приемки </w:t>
      </w:r>
      <w:proofErr w:type="gramStart"/>
      <w:r w:rsidRPr="00444DE8">
        <w:rPr>
          <w:sz w:val="28"/>
          <w:szCs w:val="28"/>
        </w:rPr>
        <w:t>составляется в 4 экземплярах и подписывается</w:t>
      </w:r>
      <w:proofErr w:type="gramEnd"/>
      <w:r w:rsidRPr="00444DE8">
        <w:rPr>
          <w:sz w:val="28"/>
          <w:szCs w:val="28"/>
        </w:rPr>
        <w:t xml:space="preserve"> членами приемочной комиссии.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.7. Акт приемки утверждается руководителем органа местного самоуправления, предоставляющего муниципальную услугу.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.8. Критерием принятия решения о признании незавершенным переустройства и (или) перепланировки помещения является несоответствие выполненных работ проекту переустройства и (или) перепланировки помещения.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 xml:space="preserve">.9. На основании решения о признании незавершенным переустройства и (или) перепланировки помещения, а также по основанию, предусмотренному пунктом 2.9.3. настоящего административного регламента, оформляется отказ </w:t>
      </w:r>
      <w:r w:rsidRPr="00444DE8">
        <w:rPr>
          <w:sz w:val="28"/>
          <w:szCs w:val="28"/>
        </w:rPr>
        <w:br/>
        <w:t>в переводе помещения с мотивированным объяснением.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 xml:space="preserve">.10. Срок выполнения административной процедуры – в течение 26 календарных дней со дня получения должностным лицом, ответственным за предоставление муниципальной услуги заявления о приемке на рассмотрение. 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6</w:t>
      </w:r>
      <w:r w:rsidRPr="00444DE8">
        <w:rPr>
          <w:sz w:val="28"/>
          <w:szCs w:val="28"/>
        </w:rPr>
        <w:t>.11. Результатом выполнения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 xml:space="preserve">. </w:t>
      </w:r>
      <w:proofErr w:type="gramStart"/>
      <w:r w:rsidRPr="00444DE8">
        <w:rPr>
          <w:sz w:val="28"/>
          <w:szCs w:val="28"/>
        </w:rPr>
        <w:t xml:space="preserve">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Pr="00444DE8">
        <w:rPr>
          <w:sz w:val="28"/>
          <w:szCs w:val="28"/>
        </w:rPr>
        <w:lastRenderedPageBreak/>
        <w:t xml:space="preserve">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 </w:t>
      </w:r>
      <w:proofErr w:type="gramEnd"/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 xml:space="preserve">.1. </w:t>
      </w:r>
      <w:proofErr w:type="gramStart"/>
      <w:r w:rsidRPr="00444DE8">
        <w:rPr>
          <w:sz w:val="28"/>
          <w:szCs w:val="28"/>
        </w:rPr>
        <w:t xml:space="preserve">Должностное лицо, ответственное за предоставление муниципальной услуги, направляет акт приемки, содержащий решение о признании завершенным переустройства и (или) перепланировки помещения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 </w:t>
      </w:r>
      <w:proofErr w:type="gramEnd"/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9D5B38" w:rsidRPr="00444DE8">
        <w:rPr>
          <w:rFonts w:ascii="Times New Roman" w:hAnsi="Times New Roman" w:cs="Times New Roman"/>
          <w:sz w:val="28"/>
          <w:szCs w:val="28"/>
        </w:rPr>
        <w:t>7</w:t>
      </w:r>
      <w:r w:rsidRPr="00444DE8">
        <w:rPr>
          <w:rFonts w:ascii="Times New Roman" w:hAnsi="Times New Roman" w:cs="Times New Roman"/>
          <w:sz w:val="28"/>
          <w:szCs w:val="28"/>
        </w:rPr>
        <w:t>.1 административного регламента, направляются способом, позволяющим подтвердить факт и дату направления.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>.2. Выдача (направление) заявителю утвержденного акта приемки, подписанного отказа в переводе помещения с мотивированным объяснением осуществляется: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1) путем направления по почте в адрес заявителя заказным письмом </w:t>
      </w:r>
      <w:r w:rsidRPr="00444DE8">
        <w:rPr>
          <w:sz w:val="28"/>
          <w:szCs w:val="28"/>
        </w:rPr>
        <w:br/>
        <w:t>с уведомлением;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3) через личный кабинет на Региональном </w:t>
      </w:r>
      <w:proofErr w:type="gramStart"/>
      <w:r w:rsidRPr="00444DE8">
        <w:rPr>
          <w:sz w:val="28"/>
          <w:szCs w:val="28"/>
        </w:rPr>
        <w:t>портале</w:t>
      </w:r>
      <w:proofErr w:type="gramEnd"/>
      <w:r w:rsidRPr="00444DE8">
        <w:rPr>
          <w:sz w:val="28"/>
          <w:szCs w:val="28"/>
        </w:rPr>
        <w:t xml:space="preserve"> (возможно при подаче заявления посредством Регионального портала);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4) через МФЦ (возможно при подаче заявления в МФЦ).</w: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>.3. Срок выполнения административной процедуры – в течение 3 рабочих дней со дня утверждения акта приемки, принятия решения об отказе в переводе помещения.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>.4. Критерием принятия решения в рамках выполнения административной процедуры является: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- наличие утвержденного акта приемки;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- наличие подписанного отказа в переводе помещения с мотивированным объяснением.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3.</w:t>
      </w:r>
      <w:r w:rsidR="009D5B38" w:rsidRPr="00444DE8">
        <w:rPr>
          <w:sz w:val="28"/>
          <w:szCs w:val="28"/>
        </w:rPr>
        <w:t>7</w:t>
      </w:r>
      <w:r w:rsidRPr="00444DE8">
        <w:rPr>
          <w:sz w:val="28"/>
          <w:szCs w:val="28"/>
        </w:rPr>
        <w:t xml:space="preserve">.5. Результатом выполнения данной административной процедуры является направление (вручение) заявителю акта приемки либо отказа в переводе помещения </w:t>
      </w:r>
      <w:r w:rsidRPr="00444DE8">
        <w:rPr>
          <w:sz w:val="28"/>
          <w:szCs w:val="28"/>
        </w:rPr>
        <w:br/>
        <w:t>с мотивированным объяснением.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Акт приемочной комиссии </w:t>
      </w:r>
      <w:proofErr w:type="gramStart"/>
      <w:r w:rsidRPr="00444DE8">
        <w:rPr>
          <w:sz w:val="28"/>
          <w:szCs w:val="28"/>
        </w:rPr>
        <w:t>подтверждает окончание перевода помещения и является</w:t>
      </w:r>
      <w:proofErr w:type="gramEnd"/>
      <w:r w:rsidRPr="00444DE8">
        <w:rPr>
          <w:sz w:val="28"/>
          <w:szCs w:val="28"/>
        </w:rPr>
        <w:t xml:space="preserve"> основанием использования переведенного помещения в качестве жилого или нежилого помещения.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AD8" w:rsidRPr="00444DE8" w:rsidRDefault="00063AD8" w:rsidP="00063AD8">
      <w:pPr>
        <w:pStyle w:val="4"/>
        <w:spacing w:before="0"/>
      </w:pPr>
      <w:r w:rsidRPr="00444DE8">
        <w:rPr>
          <w:lang w:val="en-US"/>
        </w:rPr>
        <w:t>IV</w:t>
      </w:r>
      <w:r w:rsidRPr="00444DE8">
        <w:t>. Формы контроля за исполнением</w:t>
      </w:r>
    </w:p>
    <w:p w:rsidR="00063AD8" w:rsidRPr="00444DE8" w:rsidRDefault="00063AD8" w:rsidP="00063AD8">
      <w:pPr>
        <w:pStyle w:val="4"/>
        <w:spacing w:before="0"/>
      </w:pPr>
      <w:r w:rsidRPr="00444DE8">
        <w:t>административного регламента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4.1.</w:t>
      </w:r>
      <w:r w:rsidRPr="00444DE8">
        <w:rPr>
          <w:sz w:val="28"/>
          <w:szCs w:val="28"/>
        </w:rPr>
        <w:tab/>
      </w:r>
      <w:proofErr w:type="gramStart"/>
      <w:r w:rsidRPr="00444DE8">
        <w:rPr>
          <w:sz w:val="28"/>
          <w:szCs w:val="28"/>
        </w:rPr>
        <w:t>Контроль за</w:t>
      </w:r>
      <w:proofErr w:type="gramEnd"/>
      <w:r w:rsidRPr="00444DE8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44DE8">
        <w:rPr>
          <w:i/>
          <w:iCs/>
          <w:sz w:val="28"/>
          <w:szCs w:val="28"/>
        </w:rPr>
        <w:t xml:space="preserve"> </w:t>
      </w:r>
      <w:r w:rsidRPr="00444DE8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4.2. Текущий </w:t>
      </w:r>
      <w:proofErr w:type="gramStart"/>
      <w:r w:rsidRPr="00444DE8">
        <w:rPr>
          <w:sz w:val="28"/>
          <w:szCs w:val="28"/>
        </w:rPr>
        <w:t>контроль за</w:t>
      </w:r>
      <w:proofErr w:type="gramEnd"/>
      <w:r w:rsidRPr="00444DE8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</w:t>
      </w:r>
      <w:r w:rsidRPr="00444DE8">
        <w:rPr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44DE8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Текущий контроль осуществляется на постоянной основе.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DE8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444DE8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444DE8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DE8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444DE8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44DE8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444DE8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444DE8">
        <w:rPr>
          <w:rFonts w:ascii="Times New Roman" w:hAnsi="Times New Roman"/>
          <w:sz w:val="28"/>
          <w:szCs w:val="28"/>
        </w:rPr>
        <w:t>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DE8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</w:t>
      </w:r>
      <w:proofErr w:type="gramStart"/>
      <w:r w:rsidRPr="00444DE8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444DE8">
        <w:rPr>
          <w:rFonts w:ascii="Times New Roman" w:hAnsi="Times New Roman"/>
          <w:sz w:val="28"/>
          <w:szCs w:val="28"/>
        </w:rPr>
        <w:t xml:space="preserve"> полугодовых или годовых планов работы Уполномоченного органа) и внеплановыми.</w:t>
      </w:r>
    </w:p>
    <w:p w:rsidR="00063AD8" w:rsidRPr="00444DE8" w:rsidRDefault="00063AD8" w:rsidP="00063AD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4DE8">
        <w:rPr>
          <w:sz w:val="28"/>
          <w:szCs w:val="28"/>
        </w:rPr>
        <w:t xml:space="preserve">Периодичность проверок – </w:t>
      </w:r>
      <w:proofErr w:type="gramStart"/>
      <w:r w:rsidRPr="00444DE8">
        <w:rPr>
          <w:sz w:val="28"/>
          <w:szCs w:val="28"/>
        </w:rPr>
        <w:t>плановые</w:t>
      </w:r>
      <w:proofErr w:type="gramEnd"/>
      <w:r w:rsidRPr="00444DE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063AD8" w:rsidRPr="00444DE8" w:rsidRDefault="00063AD8" w:rsidP="00063AD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44DE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DE8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44DE8">
        <w:rPr>
          <w:rFonts w:ascii="Times New Roman" w:hAnsi="Times New Roman"/>
          <w:sz w:val="28"/>
          <w:szCs w:val="28"/>
        </w:rPr>
        <w:t>который</w:t>
      </w:r>
      <w:proofErr w:type="gramEnd"/>
      <w:r w:rsidRPr="00444DE8">
        <w:rPr>
          <w:rFonts w:ascii="Times New Roman" w:hAnsi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063AD8" w:rsidRPr="00444DE8" w:rsidRDefault="00063AD8" w:rsidP="00063AD8">
      <w:pPr>
        <w:pStyle w:val="21"/>
        <w:ind w:firstLine="709"/>
        <w:rPr>
          <w:bCs/>
          <w:snapToGrid w:val="0"/>
          <w:sz w:val="28"/>
          <w:szCs w:val="28"/>
        </w:rPr>
      </w:pPr>
      <w:r w:rsidRPr="00444DE8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63AD8" w:rsidRPr="00444DE8" w:rsidRDefault="00063AD8" w:rsidP="00063AD8">
      <w:pPr>
        <w:pStyle w:val="21"/>
        <w:ind w:firstLine="709"/>
        <w:rPr>
          <w:bCs/>
          <w:snapToGrid w:val="0"/>
          <w:sz w:val="28"/>
          <w:szCs w:val="28"/>
        </w:rPr>
      </w:pPr>
      <w:r w:rsidRPr="00444DE8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63AD8" w:rsidRPr="00444DE8" w:rsidRDefault="00063AD8" w:rsidP="00063AD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4DE8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44DE8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44DE8">
        <w:rPr>
          <w:rFonts w:ascii="Times New Roman" w:hAnsi="Times New Roman"/>
          <w:sz w:val="28"/>
          <w:szCs w:val="28"/>
        </w:rPr>
        <w:t>Российской Федерации</w:t>
      </w:r>
      <w:r w:rsidRPr="00444DE8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44DE8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444DE8">
        <w:rPr>
          <w:rFonts w:ascii="Times New Roman" w:hAnsi="Times New Roman"/>
          <w:i/>
          <w:sz w:val="28"/>
          <w:szCs w:val="28"/>
        </w:rPr>
        <w:t>структурном подразделении при наличии</w:t>
      </w:r>
      <w:r w:rsidRPr="00444DE8">
        <w:rPr>
          <w:rFonts w:ascii="Times New Roman" w:hAnsi="Times New Roman"/>
          <w:sz w:val="28"/>
          <w:szCs w:val="28"/>
        </w:rPr>
        <w:t xml:space="preserve">), и </w:t>
      </w:r>
      <w:r w:rsidRPr="00444DE8">
        <w:rPr>
          <w:rFonts w:ascii="Times New Roman" w:hAnsi="Times New Roman"/>
          <w:i/>
          <w:sz w:val="28"/>
          <w:szCs w:val="28"/>
        </w:rPr>
        <w:t>работников МФЦ</w:t>
      </w:r>
      <w:r w:rsidRPr="00444DE8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i/>
        </w:rPr>
      </w:pPr>
      <w:r w:rsidRPr="00444DE8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63AD8" w:rsidRPr="00444DE8" w:rsidRDefault="00063AD8" w:rsidP="00063AD8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jc w:val="center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444DE8">
        <w:rPr>
          <w:rStyle w:val="afa"/>
          <w:sz w:val="28"/>
          <w:szCs w:val="28"/>
        </w:rPr>
        <w:footnoteReference w:id="8"/>
      </w:r>
    </w:p>
    <w:p w:rsidR="00063AD8" w:rsidRPr="00444DE8" w:rsidRDefault="00063AD8" w:rsidP="00063A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5.1. </w:t>
      </w:r>
      <w:proofErr w:type="gramStart"/>
      <w:r w:rsidRPr="00444DE8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5.2. </w:t>
      </w:r>
      <w:proofErr w:type="gramStart"/>
      <w:r w:rsidRPr="00444DE8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2) нарушение срока предоставления муниципальной услуги;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A760E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 xml:space="preserve"> для предоставления муниципальной услуги;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A760E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 xml:space="preserve"> для предоставления муниципальной услуги;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A760E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>;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bookmarkStart w:id="3" w:name="_Hlk56790485"/>
      <w:r w:rsidR="00FA015B" w:rsidRPr="00444DE8">
        <w:rPr>
          <w:sz w:val="28"/>
          <w:szCs w:val="28"/>
        </w:rPr>
        <w:t>Вытегорского муниципального района</w:t>
      </w:r>
      <w:bookmarkEnd w:id="3"/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444DE8">
        <w:rPr>
          <w:sz w:val="28"/>
          <w:szCs w:val="28"/>
        </w:rPr>
        <w:lastRenderedPageBreak/>
        <w:t xml:space="preserve">Федерации, законами и иными нормативными правовыми актами области, муниципальными правовыми актами </w:t>
      </w:r>
      <w:r w:rsidR="00FA015B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>;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444DE8">
        <w:rPr>
          <w:rFonts w:eastAsia="Calibri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, работника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063AD8" w:rsidRPr="00444DE8" w:rsidRDefault="00063AD8" w:rsidP="00063AD8">
      <w:pPr>
        <w:ind w:right="-5"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Жалоба на решения и действия (бездействие)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</w:t>
      </w:r>
      <w:r w:rsidRPr="00444DE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063AD8" w:rsidRPr="00444DE8" w:rsidRDefault="00063AD8" w:rsidP="0006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работника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 - руководителю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руководителя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,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 - органу местного самоуправления </w:t>
      </w:r>
      <w:r w:rsidR="00FA015B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 xml:space="preserve">, являющемуся учредителем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444DE8">
          <w:rPr>
            <w:rStyle w:val="a3"/>
            <w:color w:val="auto"/>
            <w:sz w:val="28"/>
            <w:szCs w:val="28"/>
          </w:rPr>
          <w:t>частью 2 статьи 6</w:t>
        </w:r>
      </w:hyperlink>
      <w:r w:rsidRPr="00444DE8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44DE8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5.5. </w:t>
      </w:r>
      <w:r w:rsidRPr="00444DE8"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444DE8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5.6. Жалоба должна содержать: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наименование Уполномоченного органа, предоставляющего муниципальную услугу, его должностного лица либо муниципального служащего,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доводы, на </w:t>
      </w:r>
      <w:proofErr w:type="gramStart"/>
      <w:r w:rsidRPr="00444DE8">
        <w:rPr>
          <w:sz w:val="28"/>
          <w:szCs w:val="28"/>
        </w:rPr>
        <w:t>основании</w:t>
      </w:r>
      <w:proofErr w:type="gramEnd"/>
      <w:r w:rsidRPr="00444DE8">
        <w:rPr>
          <w:sz w:val="28"/>
          <w:szCs w:val="28"/>
        </w:rPr>
        <w:t xml:space="preserve">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5.7. </w:t>
      </w:r>
      <w:proofErr w:type="gramStart"/>
      <w:r w:rsidRPr="00444DE8">
        <w:rPr>
          <w:sz w:val="28"/>
          <w:szCs w:val="28"/>
        </w:rPr>
        <w:t xml:space="preserve">Жалоба, поступившая в Уполномоченный орган, МФЦ, учредителю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444DE8">
        <w:rPr>
          <w:sz w:val="28"/>
          <w:szCs w:val="28"/>
        </w:rPr>
        <w:t xml:space="preserve">. 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FA015B" w:rsidRPr="00444DE8">
        <w:rPr>
          <w:sz w:val="28"/>
          <w:szCs w:val="28"/>
        </w:rPr>
        <w:t>Вытегорского муниципального района</w:t>
      </w:r>
      <w:r w:rsidRPr="00444DE8">
        <w:rPr>
          <w:sz w:val="28"/>
          <w:szCs w:val="28"/>
        </w:rPr>
        <w:t>, а также в иных формах;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в удовлетворении жалобы отказывается.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5.10.  </w:t>
      </w:r>
      <w:proofErr w:type="gramStart"/>
      <w:r w:rsidRPr="00444DE8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</w:t>
      </w:r>
      <w:r w:rsidRPr="00444DE8">
        <w:rPr>
          <w:rFonts w:eastAsia="Calibri"/>
          <w:sz w:val="28"/>
          <w:szCs w:val="28"/>
        </w:rPr>
        <w:t>МФЦ</w:t>
      </w:r>
      <w:r w:rsidRPr="00444DE8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63AD8" w:rsidRPr="00444DE8" w:rsidRDefault="00063AD8" w:rsidP="00063AD8">
      <w:pPr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 xml:space="preserve">5.11. В случае признания </w:t>
      </w:r>
      <w:proofErr w:type="gramStart"/>
      <w:r w:rsidRPr="00444DE8">
        <w:rPr>
          <w:sz w:val="28"/>
          <w:szCs w:val="28"/>
        </w:rPr>
        <w:t>жалобы</w:t>
      </w:r>
      <w:proofErr w:type="gramEnd"/>
      <w:r w:rsidRPr="00444DE8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AD8" w:rsidRPr="00444DE8" w:rsidRDefault="00063AD8" w:rsidP="00063AD8">
      <w:pPr>
        <w:ind w:firstLine="709"/>
        <w:jc w:val="both"/>
        <w:rPr>
          <w:rFonts w:eastAsia="Calibri"/>
          <w:iCs/>
          <w:sz w:val="28"/>
          <w:szCs w:val="28"/>
        </w:rPr>
      </w:pPr>
      <w:r w:rsidRPr="00444DE8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44DE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4DE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63AD8" w:rsidRPr="00444DE8" w:rsidRDefault="00063AD8" w:rsidP="00063AD8">
      <w:pPr>
        <w:rPr>
          <w:rFonts w:eastAsia="Calibri"/>
          <w:iCs/>
          <w:sz w:val="28"/>
          <w:szCs w:val="28"/>
        </w:rPr>
        <w:sectPr w:rsidR="00063AD8" w:rsidRPr="00444DE8">
          <w:pgSz w:w="11906" w:h="16838"/>
          <w:pgMar w:top="425" w:right="707" w:bottom="567" w:left="851" w:header="720" w:footer="720" w:gutter="0"/>
          <w:pgNumType w:start="1"/>
          <w:cols w:space="720"/>
        </w:sectPr>
      </w:pPr>
    </w:p>
    <w:p w:rsidR="00063AD8" w:rsidRPr="00444DE8" w:rsidRDefault="00063AD8" w:rsidP="00063A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Приложение 1</w:t>
      </w:r>
    </w:p>
    <w:p w:rsidR="00063AD8" w:rsidRPr="00444DE8" w:rsidRDefault="00063AD8" w:rsidP="00063AD8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063AD8" w:rsidRPr="00444DE8" w:rsidRDefault="00063AD8" w:rsidP="00063AD8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063AD8" w:rsidRPr="00444DE8" w:rsidTr="00063AD8">
        <w:tc>
          <w:tcPr>
            <w:tcW w:w="1044" w:type="dxa"/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  <w:hideMark/>
          </w:tcPr>
          <w:p w:rsidR="00063AD8" w:rsidRPr="00444DE8" w:rsidRDefault="00063AD8">
            <w:pPr>
              <w:jc w:val="both"/>
              <w:rPr>
                <w:i/>
                <w:sz w:val="28"/>
                <w:szCs w:val="28"/>
              </w:rPr>
            </w:pPr>
            <w:r w:rsidRPr="00444DE8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</w:tcPr>
          <w:p w:rsidR="00063AD8" w:rsidRPr="00444DE8" w:rsidRDefault="00063AD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44DE8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444DE8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44DE8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444DE8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063AD8" w:rsidRPr="00444DE8" w:rsidRDefault="00063AD8" w:rsidP="00063A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Заявление о переводе помещения в нежилое помещения и нежилого помещения в жилое помещение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601"/>
      </w:tblGrid>
      <w:tr w:rsidR="00063AD8" w:rsidRPr="00444DE8" w:rsidTr="00063AD8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E8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 xml:space="preserve">Почтовый адрес, адрес электронной </w:t>
            </w:r>
            <w:r w:rsidRPr="00444DE8">
              <w:rPr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lastRenderedPageBreak/>
              <w:t xml:space="preserve">Для лица, действующего на </w:t>
            </w:r>
            <w:proofErr w:type="gramStart"/>
            <w:r w:rsidRPr="00444DE8">
              <w:rPr>
                <w:rFonts w:eastAsia="Calibri"/>
                <w:sz w:val="28"/>
                <w:szCs w:val="28"/>
              </w:rPr>
              <w:t>основании</w:t>
            </w:r>
            <w:proofErr w:type="gramEnd"/>
            <w:r w:rsidRPr="00444DE8">
              <w:rPr>
                <w:rFonts w:eastAsia="Calibri"/>
                <w:sz w:val="28"/>
                <w:szCs w:val="28"/>
              </w:rPr>
              <w:t xml:space="preserve"> документа, подтверждающего полномочия действовать от имени заявителя</w:t>
            </w: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DE8">
        <w:rPr>
          <w:sz w:val="28"/>
          <w:szCs w:val="28"/>
        </w:rPr>
        <w:t>Прошу разрешить перевод _________________(жилого/нежилого)  помещения в _________________(жилое /нежилое) в доме № _________, кв. № ____ по адресу: ______________________ под ______________________ (цель перевода).</w:t>
      </w:r>
      <w:proofErr w:type="gramEnd"/>
    </w:p>
    <w:p w:rsidR="00063AD8" w:rsidRPr="00444DE8" w:rsidRDefault="00063AD8" w:rsidP="00063AD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Приложения: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1. _____________________________________________________________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2. _____________________________________________________________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3. _____________________________________________________________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4. _____________________________________________________________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5. _____________________________________________________________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rPr>
          <w:sz w:val="28"/>
          <w:szCs w:val="28"/>
        </w:rPr>
      </w:pPr>
      <w:r w:rsidRPr="00444DE8">
        <w:rPr>
          <w:sz w:val="28"/>
          <w:szCs w:val="28"/>
        </w:rPr>
        <w:t>Способ выдачи документов (</w:t>
      </w:r>
      <w:proofErr w:type="gramStart"/>
      <w:r w:rsidRPr="00444DE8">
        <w:rPr>
          <w:sz w:val="28"/>
          <w:szCs w:val="28"/>
        </w:rPr>
        <w:t>нужное</w:t>
      </w:r>
      <w:proofErr w:type="gramEnd"/>
      <w:r w:rsidRPr="00444DE8">
        <w:rPr>
          <w:sz w:val="28"/>
          <w:szCs w:val="28"/>
        </w:rPr>
        <w:t xml:space="preserve"> отметить):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лично      </w:t>
      </w: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444DE8">
        <w:rPr>
          <w:sz w:val="28"/>
          <w:szCs w:val="28"/>
        </w:rPr>
        <w:t>уведом</w:t>
      </w:r>
      <w:proofErr w:type="spellEnd"/>
      <w:r w:rsidRPr="00444DE8">
        <w:rPr>
          <w:sz w:val="28"/>
          <w:szCs w:val="28"/>
        </w:rPr>
        <w:t>-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proofErr w:type="spellStart"/>
      <w:r w:rsidRPr="00444DE8">
        <w:rPr>
          <w:sz w:val="28"/>
          <w:szCs w:val="28"/>
        </w:rPr>
        <w:t>лением</w:t>
      </w:r>
      <w:proofErr w:type="spellEnd"/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в МФЦ**     </w:t>
      </w: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в личном кабинете на Портале </w:t>
      </w:r>
      <w:proofErr w:type="gramStart"/>
      <w:r w:rsidRPr="00444DE8">
        <w:rPr>
          <w:sz w:val="28"/>
          <w:szCs w:val="28"/>
        </w:rPr>
        <w:t>государственных</w:t>
      </w:r>
      <w:proofErr w:type="gramEnd"/>
      <w:r w:rsidRPr="00444DE8">
        <w:rPr>
          <w:sz w:val="28"/>
          <w:szCs w:val="28"/>
        </w:rPr>
        <w:t xml:space="preserve"> и </w:t>
      </w:r>
      <w:proofErr w:type="spellStart"/>
      <w:r w:rsidRPr="00444DE8">
        <w:rPr>
          <w:sz w:val="28"/>
          <w:szCs w:val="28"/>
        </w:rPr>
        <w:t>муници</w:t>
      </w:r>
      <w:proofErr w:type="spellEnd"/>
      <w:r w:rsidRPr="00444DE8">
        <w:rPr>
          <w:sz w:val="28"/>
          <w:szCs w:val="28"/>
        </w:rPr>
        <w:t>-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proofErr w:type="spellStart"/>
      <w:r w:rsidRPr="00444DE8">
        <w:rPr>
          <w:sz w:val="28"/>
          <w:szCs w:val="28"/>
        </w:rPr>
        <w:t>пальных</w:t>
      </w:r>
      <w:proofErr w:type="spellEnd"/>
      <w:r w:rsidRPr="00444DE8">
        <w:rPr>
          <w:sz w:val="28"/>
          <w:szCs w:val="28"/>
        </w:rPr>
        <w:t xml:space="preserve"> услуг (функций) области*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по электронной почте.   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«____»_______________20____г.                                ___________________</w:t>
      </w:r>
    </w:p>
    <w:p w:rsidR="00063AD8" w:rsidRPr="00444DE8" w:rsidRDefault="00063AD8" w:rsidP="00063AD8">
      <w:pPr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 xml:space="preserve">   </w:t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  <w:t xml:space="preserve"> (подпись)</w:t>
      </w:r>
    </w:p>
    <w:p w:rsidR="00063AD8" w:rsidRPr="00444DE8" w:rsidRDefault="00063AD8" w:rsidP="00063AD8">
      <w:pPr>
        <w:rPr>
          <w:sz w:val="28"/>
          <w:szCs w:val="28"/>
        </w:rPr>
      </w:pPr>
    </w:p>
    <w:p w:rsidR="00063AD8" w:rsidRPr="00444DE8" w:rsidRDefault="00063AD8" w:rsidP="00063AD8">
      <w:pPr>
        <w:rPr>
          <w:sz w:val="28"/>
          <w:szCs w:val="28"/>
        </w:rPr>
      </w:pPr>
      <w:r w:rsidRPr="00444DE8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063AD8" w:rsidRPr="00444DE8" w:rsidRDefault="00063AD8" w:rsidP="00063AD8">
      <w:pPr>
        <w:rPr>
          <w:sz w:val="28"/>
          <w:szCs w:val="28"/>
        </w:rPr>
      </w:pPr>
      <w:r w:rsidRPr="00444DE8">
        <w:rPr>
          <w:sz w:val="28"/>
          <w:szCs w:val="28"/>
        </w:rPr>
        <w:t>** в случае если заявление подано через МФЦ.</w:t>
      </w:r>
    </w:p>
    <w:p w:rsidR="00063AD8" w:rsidRPr="00444DE8" w:rsidRDefault="00063AD8" w:rsidP="00063AD8">
      <w:pPr>
        <w:ind w:firstLine="709"/>
        <w:rPr>
          <w:sz w:val="28"/>
          <w:szCs w:val="28"/>
        </w:rPr>
      </w:pPr>
    </w:p>
    <w:p w:rsidR="00063AD8" w:rsidRPr="00444DE8" w:rsidRDefault="00063AD8" w:rsidP="00063AD8">
      <w:pPr>
        <w:rPr>
          <w:sz w:val="28"/>
          <w:szCs w:val="28"/>
        </w:rPr>
        <w:sectPr w:rsidR="00063AD8" w:rsidRPr="00444DE8">
          <w:pgSz w:w="11906" w:h="16838"/>
          <w:pgMar w:top="426" w:right="567" w:bottom="284" w:left="1701" w:header="567" w:footer="284" w:gutter="0"/>
          <w:cols w:space="720"/>
        </w:sectPr>
      </w:pPr>
    </w:p>
    <w:p w:rsidR="00063AD8" w:rsidRPr="00444DE8" w:rsidRDefault="00063AD8" w:rsidP="00063A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DE8">
        <w:rPr>
          <w:sz w:val="28"/>
          <w:szCs w:val="28"/>
        </w:rPr>
        <w:lastRenderedPageBreak/>
        <w:t>Приложение 2</w:t>
      </w: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063AD8" w:rsidRPr="00444DE8" w:rsidTr="00063AD8">
        <w:tc>
          <w:tcPr>
            <w:tcW w:w="1044" w:type="dxa"/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i/>
                <w:sz w:val="28"/>
                <w:szCs w:val="28"/>
              </w:rPr>
              <w:t>Кому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  <w:hideMark/>
          </w:tcPr>
          <w:p w:rsidR="00063AD8" w:rsidRPr="00444DE8" w:rsidRDefault="00063AD8">
            <w:pPr>
              <w:jc w:val="both"/>
              <w:rPr>
                <w:i/>
                <w:sz w:val="28"/>
                <w:szCs w:val="28"/>
              </w:rPr>
            </w:pPr>
            <w:r w:rsidRPr="00444DE8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</w:tcPr>
          <w:p w:rsidR="00063AD8" w:rsidRPr="00444DE8" w:rsidRDefault="00063AD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</w:tr>
      <w:tr w:rsidR="00063AD8" w:rsidRPr="00444DE8" w:rsidTr="00063AD8">
        <w:tc>
          <w:tcPr>
            <w:tcW w:w="1044" w:type="dxa"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44DE8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444DE8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44DE8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44DE8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444DE8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063AD8" w:rsidRPr="00444DE8" w:rsidRDefault="00063AD8" w:rsidP="00063AD8">
      <w:pPr>
        <w:autoSpaceDE w:val="0"/>
        <w:autoSpaceDN w:val="0"/>
        <w:adjustRightInd w:val="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DE8">
        <w:rPr>
          <w:sz w:val="28"/>
          <w:szCs w:val="28"/>
        </w:rPr>
        <w:t>Заявление о приемке завершенного переустройства, и (или) перепланировки, и (или) иных работ нежилого (жилого) помещения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601"/>
      </w:tblGrid>
      <w:tr w:rsidR="00063AD8" w:rsidRPr="00444DE8" w:rsidTr="00063AD8">
        <w:trPr>
          <w:cantSplit/>
          <w:jc w:val="center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trHeight w:val="345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E8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trHeight w:val="345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jc w:val="center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cantSplit/>
          <w:jc w:val="center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ind w:firstLine="709"/>
              <w:jc w:val="center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 xml:space="preserve">Для лица, действующего на </w:t>
            </w:r>
            <w:proofErr w:type="gramStart"/>
            <w:r w:rsidRPr="00444DE8">
              <w:rPr>
                <w:rFonts w:eastAsia="Calibri"/>
                <w:sz w:val="28"/>
                <w:szCs w:val="28"/>
              </w:rPr>
              <w:t>основании</w:t>
            </w:r>
            <w:proofErr w:type="gramEnd"/>
            <w:r w:rsidRPr="00444DE8">
              <w:rPr>
                <w:rFonts w:eastAsia="Calibri"/>
                <w:sz w:val="28"/>
                <w:szCs w:val="28"/>
              </w:rPr>
              <w:t xml:space="preserve"> документа, подтверждающего полномочия действовать от имени заявителя</w:t>
            </w: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DE8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trHeight w:val="3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  <w:tr w:rsidR="00063AD8" w:rsidRPr="00444DE8" w:rsidTr="00063AD8">
        <w:trPr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8" w:rsidRPr="00444DE8" w:rsidRDefault="00063AD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3AD8" w:rsidRPr="00444DE8" w:rsidRDefault="00063AD8" w:rsidP="00063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Адрес объекта: _______________________________________________________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Способ выдачи документов (</w:t>
      </w:r>
      <w:proofErr w:type="gramStart"/>
      <w:r w:rsidRPr="00444DE8">
        <w:rPr>
          <w:sz w:val="28"/>
          <w:szCs w:val="28"/>
        </w:rPr>
        <w:t>нужное</w:t>
      </w:r>
      <w:proofErr w:type="gramEnd"/>
      <w:r w:rsidRPr="00444DE8">
        <w:rPr>
          <w:sz w:val="28"/>
          <w:szCs w:val="28"/>
        </w:rPr>
        <w:t xml:space="preserve"> отметить):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лично      </w:t>
      </w: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444DE8">
        <w:rPr>
          <w:sz w:val="28"/>
          <w:szCs w:val="28"/>
        </w:rPr>
        <w:t>уведом</w:t>
      </w:r>
      <w:proofErr w:type="spellEnd"/>
      <w:r w:rsidRPr="00444DE8">
        <w:rPr>
          <w:sz w:val="28"/>
          <w:szCs w:val="28"/>
        </w:rPr>
        <w:t>-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proofErr w:type="spellStart"/>
      <w:r w:rsidRPr="00444DE8">
        <w:rPr>
          <w:sz w:val="28"/>
          <w:szCs w:val="28"/>
        </w:rPr>
        <w:t>лением</w:t>
      </w:r>
      <w:proofErr w:type="spellEnd"/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в МФЦ**     </w:t>
      </w: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в личном кабинете на Портале </w:t>
      </w:r>
      <w:proofErr w:type="gramStart"/>
      <w:r w:rsidRPr="00444DE8">
        <w:rPr>
          <w:sz w:val="28"/>
          <w:szCs w:val="28"/>
        </w:rPr>
        <w:t>государственных</w:t>
      </w:r>
      <w:proofErr w:type="gramEnd"/>
      <w:r w:rsidRPr="00444DE8">
        <w:rPr>
          <w:sz w:val="28"/>
          <w:szCs w:val="28"/>
        </w:rPr>
        <w:t xml:space="preserve"> и </w:t>
      </w:r>
      <w:proofErr w:type="spellStart"/>
      <w:r w:rsidRPr="00444DE8">
        <w:rPr>
          <w:sz w:val="28"/>
          <w:szCs w:val="28"/>
        </w:rPr>
        <w:t>муници</w:t>
      </w:r>
      <w:proofErr w:type="spellEnd"/>
      <w:r w:rsidRPr="00444DE8">
        <w:rPr>
          <w:sz w:val="28"/>
          <w:szCs w:val="28"/>
        </w:rPr>
        <w:t>-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proofErr w:type="spellStart"/>
      <w:r w:rsidRPr="00444DE8">
        <w:rPr>
          <w:sz w:val="28"/>
          <w:szCs w:val="28"/>
        </w:rPr>
        <w:t>пальных</w:t>
      </w:r>
      <w:proofErr w:type="spellEnd"/>
      <w:r w:rsidRPr="00444DE8">
        <w:rPr>
          <w:sz w:val="28"/>
          <w:szCs w:val="28"/>
        </w:rPr>
        <w:t xml:space="preserve"> услуг (функций) области*</w:t>
      </w:r>
    </w:p>
    <w:p w:rsidR="00063AD8" w:rsidRPr="00444DE8" w:rsidRDefault="00063AD8" w:rsidP="00063AD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44DE8">
        <w:rPr>
          <w:sz w:val="28"/>
          <w:szCs w:val="28"/>
          <w:bdr w:val="single" w:sz="4" w:space="0" w:color="auto" w:frame="1"/>
        </w:rPr>
        <w:t xml:space="preserve">⁯ </w:t>
      </w:r>
      <w:r w:rsidRPr="00444DE8">
        <w:rPr>
          <w:sz w:val="28"/>
          <w:szCs w:val="28"/>
        </w:rPr>
        <w:t xml:space="preserve"> по электронной почте.   </w:t>
      </w: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3AD8" w:rsidRPr="00444DE8" w:rsidRDefault="00063AD8" w:rsidP="00063AD8">
      <w:pPr>
        <w:rPr>
          <w:sz w:val="28"/>
          <w:szCs w:val="28"/>
        </w:rPr>
      </w:pPr>
      <w:r w:rsidRPr="00444DE8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** в случае если заявление подано через МФЦ.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>«____»_______________20____г.                                ___________________</w:t>
      </w:r>
    </w:p>
    <w:p w:rsidR="00063AD8" w:rsidRPr="00444DE8" w:rsidRDefault="00063AD8" w:rsidP="00063AD8">
      <w:pPr>
        <w:ind w:firstLine="709"/>
        <w:rPr>
          <w:sz w:val="28"/>
          <w:szCs w:val="28"/>
        </w:rPr>
      </w:pPr>
      <w:r w:rsidRPr="00444DE8">
        <w:rPr>
          <w:sz w:val="28"/>
          <w:szCs w:val="28"/>
        </w:rPr>
        <w:t xml:space="preserve">   </w:t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</w:r>
      <w:r w:rsidRPr="00444DE8">
        <w:rPr>
          <w:sz w:val="28"/>
          <w:szCs w:val="28"/>
        </w:rPr>
        <w:tab/>
        <w:t xml:space="preserve"> (подпись)</w:t>
      </w:r>
    </w:p>
    <w:p w:rsidR="00063AD8" w:rsidRPr="00444DE8" w:rsidRDefault="00063AD8" w:rsidP="00063A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3AD8" w:rsidRPr="00444DE8" w:rsidRDefault="00063AD8" w:rsidP="00063AD8">
      <w:pPr>
        <w:jc w:val="right"/>
        <w:rPr>
          <w:sz w:val="28"/>
          <w:szCs w:val="28"/>
        </w:rPr>
      </w:pPr>
      <w:r w:rsidRPr="00444DE8">
        <w:rPr>
          <w:sz w:val="28"/>
          <w:szCs w:val="28"/>
        </w:rPr>
        <w:br w:type="page"/>
      </w:r>
      <w:r w:rsidRPr="00444DE8">
        <w:rPr>
          <w:sz w:val="28"/>
          <w:szCs w:val="28"/>
        </w:rPr>
        <w:lastRenderedPageBreak/>
        <w:t>Приложение 3</w:t>
      </w:r>
    </w:p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44DE8">
        <w:rPr>
          <w:rFonts w:ascii="Times New Roman" w:hAnsi="Times New Roman"/>
          <w:b/>
          <w:sz w:val="28"/>
          <w:szCs w:val="28"/>
        </w:rPr>
        <w:t>БЛОК-СХЕМА</w:t>
      </w:r>
    </w:p>
    <w:p w:rsidR="00063AD8" w:rsidRPr="00444DE8" w:rsidRDefault="00063AD8" w:rsidP="00063AD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44DE8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063AD8" w:rsidRPr="00444DE8" w:rsidRDefault="00063AD8" w:rsidP="00063AD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44DE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444DE8">
        <w:rPr>
          <w:rStyle w:val="afa"/>
          <w:rFonts w:ascii="Times New Roman" w:hAnsi="Times New Roman"/>
          <w:b/>
          <w:sz w:val="28"/>
          <w:szCs w:val="28"/>
        </w:rPr>
        <w:footnoteReference w:id="9"/>
      </w:r>
      <w:r w:rsidRPr="00444DE8">
        <w:rPr>
          <w:rFonts w:ascii="Times New Roman" w:hAnsi="Times New Roman"/>
          <w:b/>
          <w:sz w:val="28"/>
          <w:szCs w:val="28"/>
        </w:rPr>
        <w:t xml:space="preserve"> </w:t>
      </w:r>
    </w:p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4DE8">
        <w:rPr>
          <w:b/>
          <w:sz w:val="28"/>
          <w:szCs w:val="28"/>
        </w:rPr>
        <w:t>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3AD8" w:rsidRPr="00444DE8" w:rsidTr="00063AD8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DE8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и прилагаемых документов, </w:t>
            </w:r>
            <w:r w:rsidRPr="00444DE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>пункт</w:t>
            </w:r>
            <w:r w:rsidR="009D5B38" w:rsidRPr="00444D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  <w:r w:rsidR="009D5B38" w:rsidRPr="00444DE8">
              <w:rPr>
                <w:rFonts w:ascii="Times New Roman" w:hAnsi="Times New Roman"/>
                <w:i/>
                <w:sz w:val="24"/>
                <w:szCs w:val="24"/>
              </w:rPr>
              <w:t xml:space="preserve"> настоящего административного регламента, с</w:t>
            </w:r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 xml:space="preserve">рок выполнения данной административной процедуры составляет 1 рабочий день со дня поступления </w:t>
            </w:r>
            <w:hyperlink r:id="rId19" w:anchor="Par428" w:tooltip="                                 ЗАЯВЛЕНИЕ" w:history="1">
              <w:r w:rsidR="000F2AF3" w:rsidRPr="00444DE8">
                <w:rPr>
                  <w:rStyle w:val="a3"/>
                  <w:rFonts w:ascii="Times New Roman" w:hAnsi="Times New Roman" w:cs="Arial"/>
                  <w:i/>
                  <w:color w:val="auto"/>
                  <w:sz w:val="24"/>
                  <w:szCs w:val="24"/>
                </w:rPr>
                <w:t>заявления</w:t>
              </w:r>
            </w:hyperlink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</w:r>
            <w:proofErr w:type="gramEnd"/>
          </w:p>
        </w:tc>
      </w:tr>
    </w:tbl>
    <w:p w:rsidR="00063AD8" w:rsidRPr="00444DE8" w:rsidRDefault="00CF0FE3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pict>
          <v:line id="_x0000_s1051" style="position:absolute;left:0;text-align:left;z-index:251656192;mso-position-horizontal-relative:text;mso-position-vertical-relative:text" from="251.7pt,2pt" to="251.7pt,31.05pt">
            <v:stroke endarrow="block"/>
          </v:line>
        </w:pict>
      </w:r>
    </w:p>
    <w:p w:rsidR="00063AD8" w:rsidRPr="00444DE8" w:rsidRDefault="00063AD8" w:rsidP="00063A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3AD8" w:rsidRPr="00444DE8" w:rsidTr="00063AD8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прилагаемых документов, необходимых для предоставления муниципальной услуги, принятие решения о переводе (отказе в переводе) помещения </w:t>
            </w:r>
            <w:r w:rsidRPr="00444DE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>пункт 3.3</w:t>
            </w:r>
            <w:r w:rsidR="009D5B38" w:rsidRPr="00444DE8">
              <w:rPr>
                <w:rFonts w:ascii="Times New Roman" w:hAnsi="Times New Roman"/>
                <w:i/>
                <w:sz w:val="24"/>
                <w:szCs w:val="24"/>
              </w:rPr>
              <w:t xml:space="preserve"> настоящего административного регламента, с</w:t>
            </w:r>
            <w:r w:rsidR="000F2AF3" w:rsidRPr="00444DE8">
              <w:rPr>
                <w:rFonts w:ascii="Times New Roman" w:hAnsi="Times New Roman"/>
                <w:i/>
                <w:sz w:val="24"/>
                <w:szCs w:val="24"/>
              </w:rPr>
              <w:t>рок выполнения административной процедуры – в течение 43 календарных дней со дня передачи зарегистрированного заявления и документов, необходимых для предоставления муниципальной услуги)</w:t>
            </w:r>
          </w:p>
        </w:tc>
      </w:tr>
    </w:tbl>
    <w:p w:rsidR="00063AD8" w:rsidRPr="00444DE8" w:rsidRDefault="00CF0FE3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pict>
          <v:line id="_x0000_s1054" style="position:absolute;left:0;text-align:left;z-index:251657216;mso-position-horizontal-relative:text;mso-position-vertical-relative:text" from="251.7pt,-.15pt" to="251.7pt,32.35pt">
            <v:stroke endarrow="block"/>
          </v:line>
        </w:pict>
      </w:r>
    </w:p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3AD8" w:rsidRPr="00444DE8" w:rsidTr="00063AD8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D8" w:rsidRPr="00444DE8" w:rsidRDefault="0006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(вручение) заявителю уведомления о переводе (отказе в переводе) помещения </w:t>
            </w:r>
            <w:r w:rsidRPr="00444DE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D5B38" w:rsidRPr="00444DE8">
              <w:rPr>
                <w:rFonts w:ascii="Times New Roman" w:hAnsi="Times New Roman"/>
                <w:i/>
                <w:sz w:val="24"/>
                <w:szCs w:val="24"/>
              </w:rPr>
              <w:t>пункт 3.4 настоящего административного регламента – 3 рабочих дня со дня принятия решения о переводе (отказе в переводе) помещения</w:t>
            </w:r>
            <w:r w:rsidRPr="00444DE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AD8" w:rsidRPr="00444DE8" w:rsidRDefault="00063AD8" w:rsidP="00063AD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444DE8">
        <w:rPr>
          <w:b/>
          <w:sz w:val="28"/>
          <w:szCs w:val="28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</w:p>
    <w:p w:rsidR="00063AD8" w:rsidRPr="00444DE8" w:rsidRDefault="00063AD8" w:rsidP="00063AD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063AD8" w:rsidRPr="00444DE8" w:rsidTr="00063AD8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D8" w:rsidRPr="00444DE8" w:rsidRDefault="00063AD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 xml:space="preserve">Прием и регистрация заявления о приемке завершенного переустройства, и (или) перепланировки, и (или) иных работ </w:t>
            </w:r>
          </w:p>
          <w:p w:rsidR="00063AD8" w:rsidRPr="00444DE8" w:rsidRDefault="009D5B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44DE8">
              <w:rPr>
                <w:i/>
              </w:rPr>
              <w:t>(пункт 3.5 настоящего административного регламента, срок выполнения данной административной процедуры составляет 1 рабочий день со дня поступления заявления о приемке в Уполномоченный орган</w:t>
            </w:r>
            <w:r w:rsidR="00063AD8" w:rsidRPr="00444DE8">
              <w:rPr>
                <w:i/>
              </w:rPr>
              <w:t>)</w:t>
            </w:r>
          </w:p>
        </w:tc>
      </w:tr>
    </w:tbl>
    <w:p w:rsidR="00063AD8" w:rsidRPr="00444DE8" w:rsidRDefault="00CF0FE3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pict>
          <v:line id="_x0000_s1052" style="position:absolute;left:0;text-align:left;z-index:251658240;mso-position-horizontal-relative:text;mso-position-vertical-relative:text" from="251.7pt,.5pt" to="251.7pt,32.85pt">
            <v:stroke endarrow="block"/>
          </v:line>
        </w:pict>
      </w:r>
    </w:p>
    <w:p w:rsidR="00063AD8" w:rsidRPr="00444DE8" w:rsidRDefault="00063AD8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063AD8" w:rsidRPr="00444DE8" w:rsidTr="00063AD8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D8" w:rsidRPr="00444DE8" w:rsidRDefault="0006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оформление акта приемочной комиссии, подтверждающего завершение переустройства и (или) перепланировки, и (или) иных работ</w:t>
            </w:r>
            <w:r w:rsidRPr="00444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174A" w:rsidRPr="00444DE8">
              <w:rPr>
                <w:rFonts w:ascii="Times New Roman" w:hAnsi="Times New Roman" w:cs="Times New Roman"/>
                <w:sz w:val="24"/>
                <w:szCs w:val="24"/>
              </w:rPr>
              <w:t>пункт 3.6 настоящего административного регламента – в течение 26 календарных дней со дня получения должностным лицом, ответственным за предоставление муниципальной услуги заявления о приемке на рассмотрение</w:t>
            </w:r>
            <w:r w:rsidRPr="0044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3AD8" w:rsidRPr="00444DE8" w:rsidRDefault="00CF0FE3" w:rsidP="0006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DE8">
        <w:pict>
          <v:line id="_x0000_s1053" style="position:absolute;left:0;text-align:left;z-index:251659264;mso-position-horizontal-relative:text;mso-position-vertical-relative:text" from="251.7pt,.2pt" to="251.7pt,33.15pt">
            <v:stroke endarrow="block"/>
          </v:line>
        </w:pict>
      </w:r>
    </w:p>
    <w:p w:rsidR="00063AD8" w:rsidRPr="00444DE8" w:rsidRDefault="00063AD8" w:rsidP="00063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063AD8" w:rsidRPr="00444DE8" w:rsidTr="00063AD8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D8" w:rsidRPr="00444DE8" w:rsidRDefault="00063AD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gramStart"/>
            <w:r w:rsidRPr="00444DE8">
              <w:rPr>
                <w:sz w:val="28"/>
                <w:szCs w:val="28"/>
              </w:rPr>
              <w:lastRenderedPageBreak/>
              <w:t>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</w:t>
            </w:r>
            <w:r w:rsidRPr="00444DE8">
              <w:rPr>
                <w:i/>
              </w:rPr>
              <w:t xml:space="preserve"> </w:t>
            </w:r>
            <w:r w:rsidR="0042174A" w:rsidRPr="00444DE8">
              <w:rPr>
                <w:i/>
              </w:rPr>
              <w:t>(пункт 3.7 настоящего административного регламента</w:t>
            </w:r>
            <w:proofErr w:type="gramEnd"/>
            <w:r w:rsidR="0042174A" w:rsidRPr="00444DE8">
              <w:rPr>
                <w:i/>
              </w:rPr>
              <w:t xml:space="preserve"> - в течение 26 календарных дней со дня получения должностным лицом, ответственным за предоставление муниципальной услуги заявления о приемке на рассмотрение)</w:t>
            </w:r>
          </w:p>
        </w:tc>
      </w:tr>
    </w:tbl>
    <w:p w:rsidR="00280C6B" w:rsidRPr="00444DE8" w:rsidRDefault="00280C6B" w:rsidP="000F2AF3">
      <w:pPr>
        <w:jc w:val="center"/>
        <w:rPr>
          <w:sz w:val="52"/>
          <w:szCs w:val="52"/>
        </w:rPr>
      </w:pPr>
    </w:p>
    <w:p w:rsidR="00280C6B" w:rsidRPr="00444DE8" w:rsidRDefault="00280C6B">
      <w:pPr>
        <w:rPr>
          <w:sz w:val="52"/>
          <w:szCs w:val="52"/>
        </w:rPr>
      </w:pPr>
      <w:r w:rsidRPr="00444DE8">
        <w:rPr>
          <w:sz w:val="52"/>
          <w:szCs w:val="52"/>
        </w:rPr>
        <w:br w:type="page"/>
      </w:r>
    </w:p>
    <w:p w:rsidR="0030231F" w:rsidRPr="00444DE8" w:rsidRDefault="0030231F" w:rsidP="003023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30231F" w:rsidRPr="00444DE8" w:rsidRDefault="0030231F" w:rsidP="003023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231F" w:rsidRPr="00444DE8" w:rsidRDefault="0030231F" w:rsidP="003023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231F" w:rsidRPr="00444DE8" w:rsidRDefault="0030231F" w:rsidP="003023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D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DE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444DE8">
        <w:rPr>
          <w:rFonts w:ascii="Times New Roman" w:hAnsi="Times New Roman" w:cs="Times New Roman"/>
          <w:sz w:val="28"/>
          <w:szCs w:val="28"/>
        </w:rPr>
        <w:t xml:space="preserve"> казенное учреждение «Многофункциональный центр предоставления государственных и муниципальных услуг в Вытегорском районе»</w:t>
      </w:r>
    </w:p>
    <w:p w:rsidR="0030231F" w:rsidRPr="00444DE8" w:rsidRDefault="0030231F" w:rsidP="003023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231F" w:rsidRPr="00444DE8" w:rsidRDefault="0030231F" w:rsidP="0030231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Почтовый адрес : 162900, Вологодская область, г</w:t>
      </w:r>
      <w:proofErr w:type="gramStart"/>
      <w:r w:rsidRPr="00444DE8">
        <w:rPr>
          <w:sz w:val="28"/>
          <w:szCs w:val="28"/>
        </w:rPr>
        <w:t>.В</w:t>
      </w:r>
      <w:proofErr w:type="gramEnd"/>
      <w:r w:rsidRPr="00444DE8">
        <w:rPr>
          <w:sz w:val="28"/>
          <w:szCs w:val="28"/>
        </w:rPr>
        <w:t xml:space="preserve">ытегра, </w:t>
      </w:r>
      <w:proofErr w:type="spellStart"/>
      <w:r w:rsidRPr="00444DE8">
        <w:rPr>
          <w:sz w:val="28"/>
          <w:szCs w:val="28"/>
        </w:rPr>
        <w:t>пр-кт</w:t>
      </w:r>
      <w:proofErr w:type="spellEnd"/>
      <w:r w:rsidRPr="00444DE8">
        <w:rPr>
          <w:sz w:val="28"/>
          <w:szCs w:val="28"/>
        </w:rPr>
        <w:t xml:space="preserve"> Ленина, д.68</w:t>
      </w:r>
    </w:p>
    <w:p w:rsidR="0030231F" w:rsidRPr="00444DE8" w:rsidRDefault="0030231F" w:rsidP="0030231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Тел.:8(81746) 2-22-44, 8 (81746)2-25-75</w:t>
      </w:r>
    </w:p>
    <w:p w:rsidR="0030231F" w:rsidRPr="00444DE8" w:rsidRDefault="0030231F" w:rsidP="0030231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44DE8">
        <w:rPr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1F" w:rsidRPr="00444DE8" w:rsidRDefault="0030231F" w:rsidP="00242567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31F" w:rsidRPr="00444DE8" w:rsidRDefault="0030231F" w:rsidP="00242567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8.00-19.00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31F" w:rsidRPr="00444DE8" w:rsidRDefault="0030231F" w:rsidP="00242567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31F" w:rsidRPr="00444DE8" w:rsidRDefault="0030231F" w:rsidP="00242567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1F" w:rsidRPr="00444DE8" w:rsidRDefault="0030231F" w:rsidP="00242567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1F" w:rsidRPr="00444DE8" w:rsidRDefault="0030231F" w:rsidP="00242567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30231F" w:rsidRPr="00444DE8" w:rsidTr="0024256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F" w:rsidRPr="00444DE8" w:rsidRDefault="0030231F" w:rsidP="0024256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44D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1F" w:rsidRPr="00444DE8" w:rsidRDefault="0030231F" w:rsidP="00242567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44DE8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</w:tbl>
    <w:p w:rsidR="0030231F" w:rsidRPr="00444DE8" w:rsidRDefault="0030231F" w:rsidP="0030231F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30231F" w:rsidRPr="00444DE8" w:rsidRDefault="0030231F" w:rsidP="0030231F">
      <w:pPr>
        <w:jc w:val="right"/>
      </w:pPr>
    </w:p>
    <w:p w:rsidR="00266FB2" w:rsidRPr="00444DE8" w:rsidRDefault="00266FB2" w:rsidP="0030231F">
      <w:pPr>
        <w:jc w:val="center"/>
        <w:rPr>
          <w:sz w:val="52"/>
          <w:szCs w:val="52"/>
        </w:rPr>
      </w:pPr>
    </w:p>
    <w:sectPr w:rsidR="00266FB2" w:rsidRPr="00444DE8" w:rsidSect="00572ABC">
      <w:headerReference w:type="default" r:id="rId20"/>
      <w:pgSz w:w="11906" w:h="16838" w:code="9"/>
      <w:pgMar w:top="425" w:right="707" w:bottom="28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29" w:rsidRDefault="00DE2429">
      <w:r>
        <w:separator/>
      </w:r>
    </w:p>
  </w:endnote>
  <w:endnote w:type="continuationSeparator" w:id="0">
    <w:p w:rsidR="00DE2429" w:rsidRDefault="00DE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29" w:rsidRDefault="00DE2429">
      <w:r>
        <w:separator/>
      </w:r>
    </w:p>
  </w:footnote>
  <w:footnote w:type="continuationSeparator" w:id="0">
    <w:p w:rsidR="00DE2429" w:rsidRDefault="00DE2429">
      <w:r>
        <w:continuationSeparator/>
      </w:r>
    </w:p>
  </w:footnote>
  <w:footnote w:id="1">
    <w:p w:rsidR="000E4362" w:rsidRDefault="000E4362" w:rsidP="00063AD8">
      <w:pPr>
        <w:pStyle w:val="af5"/>
        <w:spacing w:before="0" w:after="0"/>
        <w:ind w:firstLine="709"/>
        <w:jc w:val="both"/>
        <w:rPr>
          <w:sz w:val="22"/>
          <w:szCs w:val="22"/>
        </w:rPr>
      </w:pPr>
      <w:r>
        <w:rPr>
          <w:rStyle w:val="afa"/>
        </w:rPr>
        <w:footnoteRef/>
      </w:r>
      <w:r>
        <w:t xml:space="preserve"> </w:t>
      </w:r>
      <w:r>
        <w:rPr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  <w:p w:rsidR="000E4362" w:rsidRDefault="000E4362" w:rsidP="00063AD8">
      <w:pPr>
        <w:pStyle w:val="af8"/>
      </w:pPr>
    </w:p>
  </w:footnote>
  <w:footnote w:id="2">
    <w:p w:rsidR="000E4362" w:rsidRDefault="000E4362" w:rsidP="00063AD8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i/>
          <w:sz w:val="22"/>
          <w:szCs w:val="22"/>
        </w:rPr>
        <w:t>Нормы об МФЦ указываются по тексту административного регламента в случаях, если предоставление услуги организовано в МФЦ (при наличии соглашения о взаимодействии).</w:t>
      </w:r>
    </w:p>
  </w:footnote>
  <w:footnote w:id="3">
    <w:p w:rsidR="000E4362" w:rsidRDefault="000E4362" w:rsidP="00063AD8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i/>
          <w:sz w:val="22"/>
          <w:szCs w:val="22"/>
        </w:rPr>
        <w:t>Данный пун</w:t>
      </w:r>
      <w:proofErr w:type="gramStart"/>
      <w:r>
        <w:rPr>
          <w:i/>
          <w:sz w:val="22"/>
          <w:szCs w:val="22"/>
        </w:rPr>
        <w:t>кт вкл</w:t>
      </w:r>
      <w:proofErr w:type="gramEnd"/>
      <w:r>
        <w:rPr>
          <w:i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4">
    <w:p w:rsidR="000E4362" w:rsidRDefault="000E4362" w:rsidP="00063AD8">
      <w:pPr>
        <w:pStyle w:val="af5"/>
        <w:spacing w:before="0" w:after="0"/>
        <w:jc w:val="both"/>
        <w:rPr>
          <w:i/>
          <w:sz w:val="22"/>
          <w:szCs w:val="22"/>
        </w:rPr>
      </w:pPr>
      <w:r>
        <w:rPr>
          <w:rStyle w:val="af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0E4362" w:rsidRDefault="000E4362" w:rsidP="00063AD8">
      <w:pPr>
        <w:pStyle w:val="af8"/>
      </w:pPr>
    </w:p>
  </w:footnote>
  <w:footnote w:id="5">
    <w:p w:rsidR="000E4362" w:rsidRDefault="000E4362" w:rsidP="00063AD8">
      <w:pPr>
        <w:pStyle w:val="af8"/>
        <w:ind w:firstLine="709"/>
        <w:jc w:val="both"/>
        <w:rPr>
          <w:i/>
          <w:sz w:val="22"/>
          <w:szCs w:val="22"/>
        </w:rPr>
      </w:pPr>
      <w:r>
        <w:rPr>
          <w:rStyle w:val="af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</w:footnote>
  <w:footnote w:id="6">
    <w:p w:rsidR="000E4362" w:rsidRDefault="000E4362" w:rsidP="00063AD8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i/>
          <w:sz w:val="22"/>
          <w:szCs w:val="22"/>
        </w:rPr>
        <w:t>Включение данного 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7">
    <w:p w:rsidR="000E4362" w:rsidRDefault="000E4362" w:rsidP="00063AD8">
      <w:pPr>
        <w:pStyle w:val="af8"/>
        <w:jc w:val="both"/>
        <w:rPr>
          <w:sz w:val="22"/>
          <w:szCs w:val="22"/>
        </w:rPr>
      </w:pPr>
      <w:r>
        <w:rPr>
          <w:rStyle w:val="afa"/>
        </w:rPr>
        <w:footnoteRef/>
      </w:r>
      <w:r>
        <w:t xml:space="preserve"> </w:t>
      </w:r>
      <w:r>
        <w:rPr>
          <w:i/>
          <w:sz w:val="22"/>
          <w:szCs w:val="22"/>
        </w:rPr>
        <w:t>Данный пун</w:t>
      </w:r>
      <w:proofErr w:type="gramStart"/>
      <w:r>
        <w:rPr>
          <w:i/>
          <w:sz w:val="22"/>
          <w:szCs w:val="22"/>
        </w:rPr>
        <w:t>кт вкл</w:t>
      </w:r>
      <w:proofErr w:type="gramEnd"/>
      <w:r>
        <w:rPr>
          <w:i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</w:t>
      </w:r>
      <w:r>
        <w:rPr>
          <w:sz w:val="22"/>
          <w:szCs w:val="22"/>
        </w:rPr>
        <w:t>.</w:t>
      </w:r>
    </w:p>
    <w:p w:rsidR="000E4362" w:rsidRDefault="000E4362" w:rsidP="00063AD8">
      <w:pPr>
        <w:pStyle w:val="af8"/>
      </w:pPr>
    </w:p>
  </w:footnote>
  <w:footnote w:id="8">
    <w:p w:rsidR="000E4362" w:rsidRDefault="000E4362" w:rsidP="00063AD8">
      <w:pPr>
        <w:pStyle w:val="af8"/>
        <w:jc w:val="both"/>
        <w:rPr>
          <w:i/>
          <w:color w:val="FF0000"/>
          <w:sz w:val="22"/>
          <w:szCs w:val="22"/>
        </w:rPr>
      </w:pPr>
      <w:r>
        <w:rPr>
          <w:rStyle w:val="afa"/>
          <w:i/>
          <w:sz w:val="22"/>
          <w:szCs w:val="22"/>
        </w:rPr>
        <w:footnoteRef/>
      </w:r>
      <w:r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rPr>
          <w:i/>
          <w:color w:val="FF0000"/>
          <w:sz w:val="22"/>
          <w:szCs w:val="22"/>
        </w:rPr>
        <w:t>.</w:t>
      </w:r>
    </w:p>
  </w:footnote>
  <w:footnote w:id="9">
    <w:p w:rsidR="000E4362" w:rsidRDefault="000E4362" w:rsidP="00063AD8">
      <w:pPr>
        <w:pStyle w:val="af8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2" w:rsidRPr="00491D0C" w:rsidRDefault="000E4362">
    <w:pPr>
      <w:pStyle w:val="af3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0E4362" w:rsidRPr="002423B0" w:rsidRDefault="000E4362" w:rsidP="00095035">
    <w:pPr>
      <w:pStyle w:val="af3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0919"/>
    <w:rsid w:val="00007407"/>
    <w:rsid w:val="000120F0"/>
    <w:rsid w:val="00016547"/>
    <w:rsid w:val="00017987"/>
    <w:rsid w:val="000239E7"/>
    <w:rsid w:val="00032DDF"/>
    <w:rsid w:val="00035777"/>
    <w:rsid w:val="000358D9"/>
    <w:rsid w:val="00037482"/>
    <w:rsid w:val="00046EF6"/>
    <w:rsid w:val="000478DE"/>
    <w:rsid w:val="0005145A"/>
    <w:rsid w:val="00052F4C"/>
    <w:rsid w:val="00053F68"/>
    <w:rsid w:val="00054077"/>
    <w:rsid w:val="000561E7"/>
    <w:rsid w:val="00057ECE"/>
    <w:rsid w:val="00063AD8"/>
    <w:rsid w:val="00066277"/>
    <w:rsid w:val="00071E02"/>
    <w:rsid w:val="00072DF5"/>
    <w:rsid w:val="00073E83"/>
    <w:rsid w:val="0007543F"/>
    <w:rsid w:val="00077340"/>
    <w:rsid w:val="00080115"/>
    <w:rsid w:val="00080282"/>
    <w:rsid w:val="00080D8F"/>
    <w:rsid w:val="000829A7"/>
    <w:rsid w:val="00082DD7"/>
    <w:rsid w:val="00086E7C"/>
    <w:rsid w:val="00087269"/>
    <w:rsid w:val="00090B70"/>
    <w:rsid w:val="00091231"/>
    <w:rsid w:val="00093058"/>
    <w:rsid w:val="00095035"/>
    <w:rsid w:val="00096F15"/>
    <w:rsid w:val="000A0330"/>
    <w:rsid w:val="000A7C2D"/>
    <w:rsid w:val="000B1114"/>
    <w:rsid w:val="000B216B"/>
    <w:rsid w:val="000B6E45"/>
    <w:rsid w:val="000B7A8E"/>
    <w:rsid w:val="000B7F43"/>
    <w:rsid w:val="000C3832"/>
    <w:rsid w:val="000D23F3"/>
    <w:rsid w:val="000D454C"/>
    <w:rsid w:val="000E2376"/>
    <w:rsid w:val="000E23ED"/>
    <w:rsid w:val="000E4362"/>
    <w:rsid w:val="000E4AE0"/>
    <w:rsid w:val="000E4F4B"/>
    <w:rsid w:val="000E5E87"/>
    <w:rsid w:val="000E7D19"/>
    <w:rsid w:val="000F2AF3"/>
    <w:rsid w:val="000F4FB1"/>
    <w:rsid w:val="000F519D"/>
    <w:rsid w:val="000F5E86"/>
    <w:rsid w:val="000F649F"/>
    <w:rsid w:val="000F691B"/>
    <w:rsid w:val="000F721A"/>
    <w:rsid w:val="001011D9"/>
    <w:rsid w:val="0010201E"/>
    <w:rsid w:val="00103799"/>
    <w:rsid w:val="0011217D"/>
    <w:rsid w:val="001125E4"/>
    <w:rsid w:val="0011744C"/>
    <w:rsid w:val="00124681"/>
    <w:rsid w:val="0012731A"/>
    <w:rsid w:val="00127E9C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3E9F"/>
    <w:rsid w:val="001444CC"/>
    <w:rsid w:val="00153B70"/>
    <w:rsid w:val="00156FBE"/>
    <w:rsid w:val="0015790E"/>
    <w:rsid w:val="001604F8"/>
    <w:rsid w:val="00160EFB"/>
    <w:rsid w:val="0016231A"/>
    <w:rsid w:val="00163DF1"/>
    <w:rsid w:val="001671D4"/>
    <w:rsid w:val="00167771"/>
    <w:rsid w:val="0017247D"/>
    <w:rsid w:val="00174FFF"/>
    <w:rsid w:val="0017613D"/>
    <w:rsid w:val="00176FA5"/>
    <w:rsid w:val="00177AC6"/>
    <w:rsid w:val="00180AD8"/>
    <w:rsid w:val="0018184A"/>
    <w:rsid w:val="0018383D"/>
    <w:rsid w:val="001939E3"/>
    <w:rsid w:val="0019457F"/>
    <w:rsid w:val="00194594"/>
    <w:rsid w:val="0019543B"/>
    <w:rsid w:val="001A1701"/>
    <w:rsid w:val="001A4FEF"/>
    <w:rsid w:val="001B12C7"/>
    <w:rsid w:val="001B1CDC"/>
    <w:rsid w:val="001B37B9"/>
    <w:rsid w:val="001B4787"/>
    <w:rsid w:val="001B6082"/>
    <w:rsid w:val="001B7CD2"/>
    <w:rsid w:val="001C1346"/>
    <w:rsid w:val="001C240D"/>
    <w:rsid w:val="001C4679"/>
    <w:rsid w:val="001C4723"/>
    <w:rsid w:val="001C4EA2"/>
    <w:rsid w:val="001C5AE6"/>
    <w:rsid w:val="001C6064"/>
    <w:rsid w:val="001C7F6F"/>
    <w:rsid w:val="001D07CD"/>
    <w:rsid w:val="001D1C2B"/>
    <w:rsid w:val="001D4AEC"/>
    <w:rsid w:val="001D6743"/>
    <w:rsid w:val="001E482B"/>
    <w:rsid w:val="001E6ECA"/>
    <w:rsid w:val="001F0F63"/>
    <w:rsid w:val="001F64E9"/>
    <w:rsid w:val="002010D3"/>
    <w:rsid w:val="00201E6D"/>
    <w:rsid w:val="00204640"/>
    <w:rsid w:val="00212B1A"/>
    <w:rsid w:val="0021340C"/>
    <w:rsid w:val="00217393"/>
    <w:rsid w:val="00222E7A"/>
    <w:rsid w:val="00226C67"/>
    <w:rsid w:val="00227049"/>
    <w:rsid w:val="002305A8"/>
    <w:rsid w:val="00237D3A"/>
    <w:rsid w:val="002438D2"/>
    <w:rsid w:val="0024662A"/>
    <w:rsid w:val="00246D97"/>
    <w:rsid w:val="00247FA3"/>
    <w:rsid w:val="002522FA"/>
    <w:rsid w:val="0025716F"/>
    <w:rsid w:val="0025758F"/>
    <w:rsid w:val="00264C49"/>
    <w:rsid w:val="00264D43"/>
    <w:rsid w:val="00266FB2"/>
    <w:rsid w:val="00267CC2"/>
    <w:rsid w:val="00271353"/>
    <w:rsid w:val="00272C98"/>
    <w:rsid w:val="00274094"/>
    <w:rsid w:val="002745F8"/>
    <w:rsid w:val="00275167"/>
    <w:rsid w:val="002769BF"/>
    <w:rsid w:val="002770BE"/>
    <w:rsid w:val="00280C6B"/>
    <w:rsid w:val="00283B6F"/>
    <w:rsid w:val="00287687"/>
    <w:rsid w:val="0028792B"/>
    <w:rsid w:val="00287C7C"/>
    <w:rsid w:val="00292552"/>
    <w:rsid w:val="00294F15"/>
    <w:rsid w:val="00294FC0"/>
    <w:rsid w:val="0029738D"/>
    <w:rsid w:val="002A0EA3"/>
    <w:rsid w:val="002A2091"/>
    <w:rsid w:val="002A4EC2"/>
    <w:rsid w:val="002A53FE"/>
    <w:rsid w:val="002B090A"/>
    <w:rsid w:val="002B1F59"/>
    <w:rsid w:val="002B2021"/>
    <w:rsid w:val="002B4622"/>
    <w:rsid w:val="002B4E52"/>
    <w:rsid w:val="002C0D97"/>
    <w:rsid w:val="002C2728"/>
    <w:rsid w:val="002C3417"/>
    <w:rsid w:val="002C72BB"/>
    <w:rsid w:val="002D2409"/>
    <w:rsid w:val="002D2C84"/>
    <w:rsid w:val="002D2CB3"/>
    <w:rsid w:val="002E001B"/>
    <w:rsid w:val="002E00C7"/>
    <w:rsid w:val="002E4106"/>
    <w:rsid w:val="002E4DDF"/>
    <w:rsid w:val="002E55FE"/>
    <w:rsid w:val="002E6C73"/>
    <w:rsid w:val="002F1018"/>
    <w:rsid w:val="002F152B"/>
    <w:rsid w:val="002F264D"/>
    <w:rsid w:val="002F2A77"/>
    <w:rsid w:val="002F5BDC"/>
    <w:rsid w:val="002F6FDD"/>
    <w:rsid w:val="002F7B67"/>
    <w:rsid w:val="0030231F"/>
    <w:rsid w:val="0030279C"/>
    <w:rsid w:val="00303E83"/>
    <w:rsid w:val="003046E0"/>
    <w:rsid w:val="00304BAE"/>
    <w:rsid w:val="00306FBB"/>
    <w:rsid w:val="003070A4"/>
    <w:rsid w:val="00310881"/>
    <w:rsid w:val="0031225C"/>
    <w:rsid w:val="003136A3"/>
    <w:rsid w:val="00315DC4"/>
    <w:rsid w:val="00316356"/>
    <w:rsid w:val="00316999"/>
    <w:rsid w:val="0032023D"/>
    <w:rsid w:val="00323469"/>
    <w:rsid w:val="00323F4E"/>
    <w:rsid w:val="003240C3"/>
    <w:rsid w:val="00326443"/>
    <w:rsid w:val="003329A1"/>
    <w:rsid w:val="0034060A"/>
    <w:rsid w:val="00342C67"/>
    <w:rsid w:val="00345215"/>
    <w:rsid w:val="00345F41"/>
    <w:rsid w:val="00347F19"/>
    <w:rsid w:val="0035067B"/>
    <w:rsid w:val="00352B06"/>
    <w:rsid w:val="003532CF"/>
    <w:rsid w:val="00353936"/>
    <w:rsid w:val="0035407E"/>
    <w:rsid w:val="00354665"/>
    <w:rsid w:val="00354B2F"/>
    <w:rsid w:val="00356CC4"/>
    <w:rsid w:val="00357330"/>
    <w:rsid w:val="00360860"/>
    <w:rsid w:val="00360E51"/>
    <w:rsid w:val="00361397"/>
    <w:rsid w:val="0036245B"/>
    <w:rsid w:val="00365025"/>
    <w:rsid w:val="00365875"/>
    <w:rsid w:val="00365A3F"/>
    <w:rsid w:val="00367650"/>
    <w:rsid w:val="0037196E"/>
    <w:rsid w:val="00373000"/>
    <w:rsid w:val="00376EC5"/>
    <w:rsid w:val="003829DC"/>
    <w:rsid w:val="003850DD"/>
    <w:rsid w:val="003852E0"/>
    <w:rsid w:val="003921A1"/>
    <w:rsid w:val="00397458"/>
    <w:rsid w:val="003A0533"/>
    <w:rsid w:val="003A086F"/>
    <w:rsid w:val="003A2CCC"/>
    <w:rsid w:val="003A349D"/>
    <w:rsid w:val="003A57D6"/>
    <w:rsid w:val="003B2FEA"/>
    <w:rsid w:val="003B64DD"/>
    <w:rsid w:val="003B757A"/>
    <w:rsid w:val="003C1405"/>
    <w:rsid w:val="003C1AF2"/>
    <w:rsid w:val="003C31E7"/>
    <w:rsid w:val="003C48B2"/>
    <w:rsid w:val="003C7FEA"/>
    <w:rsid w:val="003D3F23"/>
    <w:rsid w:val="003D71C2"/>
    <w:rsid w:val="003E1FCB"/>
    <w:rsid w:val="003E7AE2"/>
    <w:rsid w:val="003F2118"/>
    <w:rsid w:val="003F264F"/>
    <w:rsid w:val="003F28F1"/>
    <w:rsid w:val="003F2CA9"/>
    <w:rsid w:val="003F3A6F"/>
    <w:rsid w:val="003F639A"/>
    <w:rsid w:val="00402B63"/>
    <w:rsid w:val="0040352C"/>
    <w:rsid w:val="00403A31"/>
    <w:rsid w:val="0040523D"/>
    <w:rsid w:val="00405463"/>
    <w:rsid w:val="004134A7"/>
    <w:rsid w:val="00417242"/>
    <w:rsid w:val="004174FB"/>
    <w:rsid w:val="00420382"/>
    <w:rsid w:val="0042174A"/>
    <w:rsid w:val="00425588"/>
    <w:rsid w:val="00425BBE"/>
    <w:rsid w:val="0042606E"/>
    <w:rsid w:val="00430823"/>
    <w:rsid w:val="0043332D"/>
    <w:rsid w:val="00434009"/>
    <w:rsid w:val="00437096"/>
    <w:rsid w:val="004373F5"/>
    <w:rsid w:val="0044113D"/>
    <w:rsid w:val="004435D9"/>
    <w:rsid w:val="00443F56"/>
    <w:rsid w:val="00444CB5"/>
    <w:rsid w:val="00444DE8"/>
    <w:rsid w:val="004471B9"/>
    <w:rsid w:val="00454D01"/>
    <w:rsid w:val="00455379"/>
    <w:rsid w:val="004577CB"/>
    <w:rsid w:val="00457CEF"/>
    <w:rsid w:val="00460D22"/>
    <w:rsid w:val="0046206A"/>
    <w:rsid w:val="004666B8"/>
    <w:rsid w:val="00473646"/>
    <w:rsid w:val="00481B15"/>
    <w:rsid w:val="00481B37"/>
    <w:rsid w:val="004822B7"/>
    <w:rsid w:val="00483BA5"/>
    <w:rsid w:val="00486890"/>
    <w:rsid w:val="00490910"/>
    <w:rsid w:val="00496D61"/>
    <w:rsid w:val="004A246E"/>
    <w:rsid w:val="004A4669"/>
    <w:rsid w:val="004A547E"/>
    <w:rsid w:val="004B7AD5"/>
    <w:rsid w:val="004C214B"/>
    <w:rsid w:val="004C7A22"/>
    <w:rsid w:val="004D24F6"/>
    <w:rsid w:val="004D2511"/>
    <w:rsid w:val="004D3E81"/>
    <w:rsid w:val="004E11A5"/>
    <w:rsid w:val="004E2BDC"/>
    <w:rsid w:val="004E4932"/>
    <w:rsid w:val="004F15FF"/>
    <w:rsid w:val="004F66BD"/>
    <w:rsid w:val="004F7537"/>
    <w:rsid w:val="00500A89"/>
    <w:rsid w:val="00500ED7"/>
    <w:rsid w:val="005017AB"/>
    <w:rsid w:val="005021A2"/>
    <w:rsid w:val="00506265"/>
    <w:rsid w:val="00506802"/>
    <w:rsid w:val="0050723C"/>
    <w:rsid w:val="00522DB3"/>
    <w:rsid w:val="00524EC9"/>
    <w:rsid w:val="005262E3"/>
    <w:rsid w:val="0053006B"/>
    <w:rsid w:val="00530F3F"/>
    <w:rsid w:val="00531F6E"/>
    <w:rsid w:val="00533C50"/>
    <w:rsid w:val="0054546F"/>
    <w:rsid w:val="005474F7"/>
    <w:rsid w:val="00553BA6"/>
    <w:rsid w:val="00554191"/>
    <w:rsid w:val="005548B6"/>
    <w:rsid w:val="00556FCC"/>
    <w:rsid w:val="00561E3F"/>
    <w:rsid w:val="00572814"/>
    <w:rsid w:val="00572ABC"/>
    <w:rsid w:val="00572B45"/>
    <w:rsid w:val="00572ED8"/>
    <w:rsid w:val="00582135"/>
    <w:rsid w:val="00590705"/>
    <w:rsid w:val="00594D39"/>
    <w:rsid w:val="005977A0"/>
    <w:rsid w:val="00597FCB"/>
    <w:rsid w:val="005A0765"/>
    <w:rsid w:val="005A1997"/>
    <w:rsid w:val="005A2DE1"/>
    <w:rsid w:val="005A370E"/>
    <w:rsid w:val="005A3E90"/>
    <w:rsid w:val="005A4973"/>
    <w:rsid w:val="005A5AA5"/>
    <w:rsid w:val="005C203D"/>
    <w:rsid w:val="005C2C23"/>
    <w:rsid w:val="005C7B55"/>
    <w:rsid w:val="005D1ED9"/>
    <w:rsid w:val="005D2865"/>
    <w:rsid w:val="005D3993"/>
    <w:rsid w:val="005D418B"/>
    <w:rsid w:val="005E1533"/>
    <w:rsid w:val="005E27EA"/>
    <w:rsid w:val="005E5D40"/>
    <w:rsid w:val="005F32AC"/>
    <w:rsid w:val="006026A0"/>
    <w:rsid w:val="006044B8"/>
    <w:rsid w:val="006073B4"/>
    <w:rsid w:val="006074A7"/>
    <w:rsid w:val="00610695"/>
    <w:rsid w:val="00611EBC"/>
    <w:rsid w:val="00614017"/>
    <w:rsid w:val="006155D0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6C0C"/>
    <w:rsid w:val="006407AA"/>
    <w:rsid w:val="00641F03"/>
    <w:rsid w:val="00650431"/>
    <w:rsid w:val="006539F2"/>
    <w:rsid w:val="00654754"/>
    <w:rsid w:val="00655376"/>
    <w:rsid w:val="0065747C"/>
    <w:rsid w:val="00663666"/>
    <w:rsid w:val="00663859"/>
    <w:rsid w:val="00666E04"/>
    <w:rsid w:val="00667CD3"/>
    <w:rsid w:val="006714A1"/>
    <w:rsid w:val="0067351E"/>
    <w:rsid w:val="0067648B"/>
    <w:rsid w:val="006774C5"/>
    <w:rsid w:val="00681D26"/>
    <w:rsid w:val="006831BE"/>
    <w:rsid w:val="00684A8D"/>
    <w:rsid w:val="00686364"/>
    <w:rsid w:val="00686D61"/>
    <w:rsid w:val="00687B9C"/>
    <w:rsid w:val="0069230D"/>
    <w:rsid w:val="00695A94"/>
    <w:rsid w:val="006A0FB8"/>
    <w:rsid w:val="006A2A31"/>
    <w:rsid w:val="006B0DF7"/>
    <w:rsid w:val="006B1A68"/>
    <w:rsid w:val="006B1CEA"/>
    <w:rsid w:val="006B1F2F"/>
    <w:rsid w:val="006B260F"/>
    <w:rsid w:val="006B28C4"/>
    <w:rsid w:val="006B3982"/>
    <w:rsid w:val="006B4003"/>
    <w:rsid w:val="006B546A"/>
    <w:rsid w:val="006B6988"/>
    <w:rsid w:val="006B771B"/>
    <w:rsid w:val="006C1869"/>
    <w:rsid w:val="006C1A19"/>
    <w:rsid w:val="006C3065"/>
    <w:rsid w:val="006C53D4"/>
    <w:rsid w:val="006C54FE"/>
    <w:rsid w:val="006C6008"/>
    <w:rsid w:val="006D721E"/>
    <w:rsid w:val="006E6EA5"/>
    <w:rsid w:val="006F017C"/>
    <w:rsid w:val="006F0B11"/>
    <w:rsid w:val="006F1126"/>
    <w:rsid w:val="006F2443"/>
    <w:rsid w:val="006F547C"/>
    <w:rsid w:val="00703872"/>
    <w:rsid w:val="0070757E"/>
    <w:rsid w:val="007112BD"/>
    <w:rsid w:val="007158DD"/>
    <w:rsid w:val="00715BA8"/>
    <w:rsid w:val="007243E3"/>
    <w:rsid w:val="0072578B"/>
    <w:rsid w:val="00726273"/>
    <w:rsid w:val="00745AC4"/>
    <w:rsid w:val="0074789A"/>
    <w:rsid w:val="0075445E"/>
    <w:rsid w:val="00754F6D"/>
    <w:rsid w:val="007559D5"/>
    <w:rsid w:val="00755FD7"/>
    <w:rsid w:val="007608E5"/>
    <w:rsid w:val="00762E93"/>
    <w:rsid w:val="007630F1"/>
    <w:rsid w:val="007638C9"/>
    <w:rsid w:val="0076594A"/>
    <w:rsid w:val="00766AA0"/>
    <w:rsid w:val="0076727E"/>
    <w:rsid w:val="0076785C"/>
    <w:rsid w:val="00773319"/>
    <w:rsid w:val="0077586F"/>
    <w:rsid w:val="0078474F"/>
    <w:rsid w:val="00787CE6"/>
    <w:rsid w:val="00791560"/>
    <w:rsid w:val="00795391"/>
    <w:rsid w:val="00796C6F"/>
    <w:rsid w:val="007A03B7"/>
    <w:rsid w:val="007A0508"/>
    <w:rsid w:val="007A421B"/>
    <w:rsid w:val="007B0E1D"/>
    <w:rsid w:val="007B1C2C"/>
    <w:rsid w:val="007B3F69"/>
    <w:rsid w:val="007B4994"/>
    <w:rsid w:val="007B5B82"/>
    <w:rsid w:val="007B7763"/>
    <w:rsid w:val="007C696D"/>
    <w:rsid w:val="007D27EB"/>
    <w:rsid w:val="007D3C28"/>
    <w:rsid w:val="007D66D0"/>
    <w:rsid w:val="007E08B4"/>
    <w:rsid w:val="007E4143"/>
    <w:rsid w:val="007E5BAE"/>
    <w:rsid w:val="007E79CC"/>
    <w:rsid w:val="007F2E88"/>
    <w:rsid w:val="007F3FFF"/>
    <w:rsid w:val="0080078A"/>
    <w:rsid w:val="00800C9A"/>
    <w:rsid w:val="008104FB"/>
    <w:rsid w:val="00816082"/>
    <w:rsid w:val="00824BD7"/>
    <w:rsid w:val="00830298"/>
    <w:rsid w:val="00831094"/>
    <w:rsid w:val="00834E50"/>
    <w:rsid w:val="008354AD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1AAD"/>
    <w:rsid w:val="00854601"/>
    <w:rsid w:val="00855C15"/>
    <w:rsid w:val="00856767"/>
    <w:rsid w:val="0086614E"/>
    <w:rsid w:val="00866745"/>
    <w:rsid w:val="00867147"/>
    <w:rsid w:val="008671E2"/>
    <w:rsid w:val="008721D4"/>
    <w:rsid w:val="00872810"/>
    <w:rsid w:val="00874947"/>
    <w:rsid w:val="00874AA7"/>
    <w:rsid w:val="008807DA"/>
    <w:rsid w:val="00880DBC"/>
    <w:rsid w:val="00881AB1"/>
    <w:rsid w:val="00882239"/>
    <w:rsid w:val="00882B5B"/>
    <w:rsid w:val="00884F2C"/>
    <w:rsid w:val="0088513C"/>
    <w:rsid w:val="008863ED"/>
    <w:rsid w:val="00886598"/>
    <w:rsid w:val="00886A7D"/>
    <w:rsid w:val="00887DC3"/>
    <w:rsid w:val="008903ED"/>
    <w:rsid w:val="00891107"/>
    <w:rsid w:val="00894467"/>
    <w:rsid w:val="0089634C"/>
    <w:rsid w:val="00896A78"/>
    <w:rsid w:val="008A1360"/>
    <w:rsid w:val="008A14B7"/>
    <w:rsid w:val="008A31DD"/>
    <w:rsid w:val="008A4A9B"/>
    <w:rsid w:val="008A5694"/>
    <w:rsid w:val="008A760E"/>
    <w:rsid w:val="008A7C8B"/>
    <w:rsid w:val="008B0C15"/>
    <w:rsid w:val="008B1815"/>
    <w:rsid w:val="008B2867"/>
    <w:rsid w:val="008B3F38"/>
    <w:rsid w:val="008B3FAA"/>
    <w:rsid w:val="008B6E52"/>
    <w:rsid w:val="008B7193"/>
    <w:rsid w:val="008B7E6C"/>
    <w:rsid w:val="008C351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5002"/>
    <w:rsid w:val="008F6C18"/>
    <w:rsid w:val="008F7C80"/>
    <w:rsid w:val="00902E14"/>
    <w:rsid w:val="00905740"/>
    <w:rsid w:val="009068D3"/>
    <w:rsid w:val="00907179"/>
    <w:rsid w:val="00914A3E"/>
    <w:rsid w:val="00914C95"/>
    <w:rsid w:val="009158FC"/>
    <w:rsid w:val="00925084"/>
    <w:rsid w:val="00926EFF"/>
    <w:rsid w:val="00927E43"/>
    <w:rsid w:val="00932C2E"/>
    <w:rsid w:val="00933CA2"/>
    <w:rsid w:val="00934257"/>
    <w:rsid w:val="00936B5F"/>
    <w:rsid w:val="00942E6F"/>
    <w:rsid w:val="00951B68"/>
    <w:rsid w:val="00952AA4"/>
    <w:rsid w:val="00955140"/>
    <w:rsid w:val="00956A55"/>
    <w:rsid w:val="00956CC1"/>
    <w:rsid w:val="0096585F"/>
    <w:rsid w:val="0096737B"/>
    <w:rsid w:val="00973C21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8EA"/>
    <w:rsid w:val="009B1465"/>
    <w:rsid w:val="009B285A"/>
    <w:rsid w:val="009B4440"/>
    <w:rsid w:val="009B4ACD"/>
    <w:rsid w:val="009B63FA"/>
    <w:rsid w:val="009C1F19"/>
    <w:rsid w:val="009C77D0"/>
    <w:rsid w:val="009D04A8"/>
    <w:rsid w:val="009D264D"/>
    <w:rsid w:val="009D5B38"/>
    <w:rsid w:val="009D6E14"/>
    <w:rsid w:val="009E1FEF"/>
    <w:rsid w:val="009E47E8"/>
    <w:rsid w:val="009F06D9"/>
    <w:rsid w:val="009F2F25"/>
    <w:rsid w:val="009F6EAA"/>
    <w:rsid w:val="009F796C"/>
    <w:rsid w:val="009F7B8D"/>
    <w:rsid w:val="00A00635"/>
    <w:rsid w:val="00A0231D"/>
    <w:rsid w:val="00A13C2F"/>
    <w:rsid w:val="00A13D2C"/>
    <w:rsid w:val="00A14701"/>
    <w:rsid w:val="00A21E3B"/>
    <w:rsid w:val="00A26F48"/>
    <w:rsid w:val="00A36B56"/>
    <w:rsid w:val="00A405DC"/>
    <w:rsid w:val="00A414DB"/>
    <w:rsid w:val="00A43716"/>
    <w:rsid w:val="00A43E98"/>
    <w:rsid w:val="00A47701"/>
    <w:rsid w:val="00A5139B"/>
    <w:rsid w:val="00A51791"/>
    <w:rsid w:val="00A5214D"/>
    <w:rsid w:val="00A522DA"/>
    <w:rsid w:val="00A53328"/>
    <w:rsid w:val="00A54EA9"/>
    <w:rsid w:val="00A559DE"/>
    <w:rsid w:val="00A55F87"/>
    <w:rsid w:val="00A577AC"/>
    <w:rsid w:val="00A60761"/>
    <w:rsid w:val="00A6210E"/>
    <w:rsid w:val="00A663D8"/>
    <w:rsid w:val="00A701CF"/>
    <w:rsid w:val="00A72349"/>
    <w:rsid w:val="00A725FA"/>
    <w:rsid w:val="00A75389"/>
    <w:rsid w:val="00A759B4"/>
    <w:rsid w:val="00A77159"/>
    <w:rsid w:val="00A77D84"/>
    <w:rsid w:val="00A8263E"/>
    <w:rsid w:val="00A84145"/>
    <w:rsid w:val="00A84C6B"/>
    <w:rsid w:val="00A84DD1"/>
    <w:rsid w:val="00A94595"/>
    <w:rsid w:val="00A96F47"/>
    <w:rsid w:val="00AA1C77"/>
    <w:rsid w:val="00AA2699"/>
    <w:rsid w:val="00AA3987"/>
    <w:rsid w:val="00AA4224"/>
    <w:rsid w:val="00AB05AA"/>
    <w:rsid w:val="00AB1DA5"/>
    <w:rsid w:val="00AB2B6B"/>
    <w:rsid w:val="00AB5561"/>
    <w:rsid w:val="00AB6222"/>
    <w:rsid w:val="00AC5183"/>
    <w:rsid w:val="00AC55A3"/>
    <w:rsid w:val="00AC5A65"/>
    <w:rsid w:val="00AD1264"/>
    <w:rsid w:val="00AD196B"/>
    <w:rsid w:val="00AD2D64"/>
    <w:rsid w:val="00AD2E4F"/>
    <w:rsid w:val="00AD460D"/>
    <w:rsid w:val="00AD7608"/>
    <w:rsid w:val="00AE6278"/>
    <w:rsid w:val="00AF09FA"/>
    <w:rsid w:val="00AF260E"/>
    <w:rsid w:val="00AF377D"/>
    <w:rsid w:val="00AF6680"/>
    <w:rsid w:val="00B00002"/>
    <w:rsid w:val="00B01007"/>
    <w:rsid w:val="00B01BB3"/>
    <w:rsid w:val="00B021C7"/>
    <w:rsid w:val="00B02735"/>
    <w:rsid w:val="00B10680"/>
    <w:rsid w:val="00B117AA"/>
    <w:rsid w:val="00B12651"/>
    <w:rsid w:val="00B145D3"/>
    <w:rsid w:val="00B14CCD"/>
    <w:rsid w:val="00B14FE1"/>
    <w:rsid w:val="00B15292"/>
    <w:rsid w:val="00B20303"/>
    <w:rsid w:val="00B23B59"/>
    <w:rsid w:val="00B26103"/>
    <w:rsid w:val="00B268B8"/>
    <w:rsid w:val="00B35E3D"/>
    <w:rsid w:val="00B3692B"/>
    <w:rsid w:val="00B436C3"/>
    <w:rsid w:val="00B46ABA"/>
    <w:rsid w:val="00B51880"/>
    <w:rsid w:val="00B5419B"/>
    <w:rsid w:val="00B5468C"/>
    <w:rsid w:val="00B557DC"/>
    <w:rsid w:val="00B567C8"/>
    <w:rsid w:val="00B56DAF"/>
    <w:rsid w:val="00B62D1E"/>
    <w:rsid w:val="00B734F4"/>
    <w:rsid w:val="00B73F14"/>
    <w:rsid w:val="00B74E7C"/>
    <w:rsid w:val="00B7526B"/>
    <w:rsid w:val="00B76469"/>
    <w:rsid w:val="00B77378"/>
    <w:rsid w:val="00B77903"/>
    <w:rsid w:val="00B80EDA"/>
    <w:rsid w:val="00B82C66"/>
    <w:rsid w:val="00B87BE7"/>
    <w:rsid w:val="00B91315"/>
    <w:rsid w:val="00B91415"/>
    <w:rsid w:val="00B9246F"/>
    <w:rsid w:val="00B95310"/>
    <w:rsid w:val="00B97535"/>
    <w:rsid w:val="00BA11B1"/>
    <w:rsid w:val="00BA1213"/>
    <w:rsid w:val="00BA2AFF"/>
    <w:rsid w:val="00BA64B8"/>
    <w:rsid w:val="00BA6B46"/>
    <w:rsid w:val="00BB6881"/>
    <w:rsid w:val="00BC19DA"/>
    <w:rsid w:val="00BC3DF5"/>
    <w:rsid w:val="00BD1CCB"/>
    <w:rsid w:val="00BD3640"/>
    <w:rsid w:val="00BD4480"/>
    <w:rsid w:val="00BD5F8F"/>
    <w:rsid w:val="00BE03E9"/>
    <w:rsid w:val="00BE0E94"/>
    <w:rsid w:val="00BE3698"/>
    <w:rsid w:val="00BE4730"/>
    <w:rsid w:val="00BE4B52"/>
    <w:rsid w:val="00BE5C88"/>
    <w:rsid w:val="00BE65BB"/>
    <w:rsid w:val="00BF3DFA"/>
    <w:rsid w:val="00BF6FF1"/>
    <w:rsid w:val="00BF7975"/>
    <w:rsid w:val="00C003A2"/>
    <w:rsid w:val="00C02BE7"/>
    <w:rsid w:val="00C12BA9"/>
    <w:rsid w:val="00C1321B"/>
    <w:rsid w:val="00C14D4E"/>
    <w:rsid w:val="00C15274"/>
    <w:rsid w:val="00C154E9"/>
    <w:rsid w:val="00C22538"/>
    <w:rsid w:val="00C26D04"/>
    <w:rsid w:val="00C3187E"/>
    <w:rsid w:val="00C322FC"/>
    <w:rsid w:val="00C32B5F"/>
    <w:rsid w:val="00C3487E"/>
    <w:rsid w:val="00C37625"/>
    <w:rsid w:val="00C402FA"/>
    <w:rsid w:val="00C44088"/>
    <w:rsid w:val="00C455D8"/>
    <w:rsid w:val="00C51BD2"/>
    <w:rsid w:val="00C626A2"/>
    <w:rsid w:val="00C709DE"/>
    <w:rsid w:val="00C72370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33DF"/>
    <w:rsid w:val="00C94A06"/>
    <w:rsid w:val="00CA088E"/>
    <w:rsid w:val="00CA213A"/>
    <w:rsid w:val="00CA3202"/>
    <w:rsid w:val="00CA5C6D"/>
    <w:rsid w:val="00CB07F3"/>
    <w:rsid w:val="00CB12D7"/>
    <w:rsid w:val="00CB244E"/>
    <w:rsid w:val="00CB6F47"/>
    <w:rsid w:val="00CB7E00"/>
    <w:rsid w:val="00CC521D"/>
    <w:rsid w:val="00CC6F9E"/>
    <w:rsid w:val="00CC7782"/>
    <w:rsid w:val="00CC77CA"/>
    <w:rsid w:val="00CD7A46"/>
    <w:rsid w:val="00CE05C4"/>
    <w:rsid w:val="00CE206C"/>
    <w:rsid w:val="00CE3B3C"/>
    <w:rsid w:val="00CE41BD"/>
    <w:rsid w:val="00CE4985"/>
    <w:rsid w:val="00CE66D3"/>
    <w:rsid w:val="00CF0580"/>
    <w:rsid w:val="00CF0FE3"/>
    <w:rsid w:val="00CF137C"/>
    <w:rsid w:val="00CF2A5D"/>
    <w:rsid w:val="00D013E9"/>
    <w:rsid w:val="00D03F66"/>
    <w:rsid w:val="00D06596"/>
    <w:rsid w:val="00D11F04"/>
    <w:rsid w:val="00D12A64"/>
    <w:rsid w:val="00D17798"/>
    <w:rsid w:val="00D23458"/>
    <w:rsid w:val="00D23E8F"/>
    <w:rsid w:val="00D261FA"/>
    <w:rsid w:val="00D269A4"/>
    <w:rsid w:val="00D30171"/>
    <w:rsid w:val="00D3028D"/>
    <w:rsid w:val="00D31B1C"/>
    <w:rsid w:val="00D347A8"/>
    <w:rsid w:val="00D359AC"/>
    <w:rsid w:val="00D44A30"/>
    <w:rsid w:val="00D46904"/>
    <w:rsid w:val="00D4761D"/>
    <w:rsid w:val="00D50217"/>
    <w:rsid w:val="00D50A91"/>
    <w:rsid w:val="00D51650"/>
    <w:rsid w:val="00D5188D"/>
    <w:rsid w:val="00D53613"/>
    <w:rsid w:val="00D62812"/>
    <w:rsid w:val="00D648D2"/>
    <w:rsid w:val="00D66F2A"/>
    <w:rsid w:val="00D70781"/>
    <w:rsid w:val="00D727E3"/>
    <w:rsid w:val="00D74E69"/>
    <w:rsid w:val="00D76259"/>
    <w:rsid w:val="00D77AD0"/>
    <w:rsid w:val="00D82840"/>
    <w:rsid w:val="00D8293C"/>
    <w:rsid w:val="00D85C3D"/>
    <w:rsid w:val="00D863B0"/>
    <w:rsid w:val="00D908D9"/>
    <w:rsid w:val="00D95B89"/>
    <w:rsid w:val="00DA1045"/>
    <w:rsid w:val="00DA7BC4"/>
    <w:rsid w:val="00DB0BE3"/>
    <w:rsid w:val="00DB270B"/>
    <w:rsid w:val="00DB3A19"/>
    <w:rsid w:val="00DB4108"/>
    <w:rsid w:val="00DB489B"/>
    <w:rsid w:val="00DB69E2"/>
    <w:rsid w:val="00DC06B3"/>
    <w:rsid w:val="00DC0716"/>
    <w:rsid w:val="00DC16C4"/>
    <w:rsid w:val="00DC27C3"/>
    <w:rsid w:val="00DC421A"/>
    <w:rsid w:val="00DD019E"/>
    <w:rsid w:val="00DD0E2F"/>
    <w:rsid w:val="00DD42B8"/>
    <w:rsid w:val="00DD55C0"/>
    <w:rsid w:val="00DD5B8A"/>
    <w:rsid w:val="00DD7A66"/>
    <w:rsid w:val="00DD7D78"/>
    <w:rsid w:val="00DE2429"/>
    <w:rsid w:val="00DE5DB7"/>
    <w:rsid w:val="00DE6807"/>
    <w:rsid w:val="00DE7551"/>
    <w:rsid w:val="00DE7E82"/>
    <w:rsid w:val="00DF1104"/>
    <w:rsid w:val="00DF2D14"/>
    <w:rsid w:val="00DF344D"/>
    <w:rsid w:val="00DF4968"/>
    <w:rsid w:val="00DF6016"/>
    <w:rsid w:val="00E0183B"/>
    <w:rsid w:val="00E01BF8"/>
    <w:rsid w:val="00E04369"/>
    <w:rsid w:val="00E049C3"/>
    <w:rsid w:val="00E05E5B"/>
    <w:rsid w:val="00E063B8"/>
    <w:rsid w:val="00E07158"/>
    <w:rsid w:val="00E12B49"/>
    <w:rsid w:val="00E21854"/>
    <w:rsid w:val="00E2569D"/>
    <w:rsid w:val="00E259E8"/>
    <w:rsid w:val="00E26220"/>
    <w:rsid w:val="00E30CD3"/>
    <w:rsid w:val="00E32507"/>
    <w:rsid w:val="00E359F3"/>
    <w:rsid w:val="00E417E8"/>
    <w:rsid w:val="00E51512"/>
    <w:rsid w:val="00E53A5E"/>
    <w:rsid w:val="00E53EEE"/>
    <w:rsid w:val="00E54A09"/>
    <w:rsid w:val="00E607C8"/>
    <w:rsid w:val="00E62A05"/>
    <w:rsid w:val="00E64589"/>
    <w:rsid w:val="00E667E8"/>
    <w:rsid w:val="00E84560"/>
    <w:rsid w:val="00E853E9"/>
    <w:rsid w:val="00E8579E"/>
    <w:rsid w:val="00E87E6A"/>
    <w:rsid w:val="00E9472E"/>
    <w:rsid w:val="00E94CDD"/>
    <w:rsid w:val="00E95FAD"/>
    <w:rsid w:val="00EA3F73"/>
    <w:rsid w:val="00EA7106"/>
    <w:rsid w:val="00EB1B65"/>
    <w:rsid w:val="00EB4EF1"/>
    <w:rsid w:val="00EB5A52"/>
    <w:rsid w:val="00EB7784"/>
    <w:rsid w:val="00EC46EE"/>
    <w:rsid w:val="00EC48C6"/>
    <w:rsid w:val="00EC4CE9"/>
    <w:rsid w:val="00EC7CFA"/>
    <w:rsid w:val="00ED03C6"/>
    <w:rsid w:val="00ED1E40"/>
    <w:rsid w:val="00ED297E"/>
    <w:rsid w:val="00ED5005"/>
    <w:rsid w:val="00ED54E5"/>
    <w:rsid w:val="00EE019F"/>
    <w:rsid w:val="00EE13F9"/>
    <w:rsid w:val="00EE5E4A"/>
    <w:rsid w:val="00EE7F86"/>
    <w:rsid w:val="00EF4BBF"/>
    <w:rsid w:val="00EF5E6F"/>
    <w:rsid w:val="00F0010C"/>
    <w:rsid w:val="00F03392"/>
    <w:rsid w:val="00F04DB4"/>
    <w:rsid w:val="00F076EF"/>
    <w:rsid w:val="00F12956"/>
    <w:rsid w:val="00F1456B"/>
    <w:rsid w:val="00F15469"/>
    <w:rsid w:val="00F15ED1"/>
    <w:rsid w:val="00F16040"/>
    <w:rsid w:val="00F224DF"/>
    <w:rsid w:val="00F25231"/>
    <w:rsid w:val="00F26DF4"/>
    <w:rsid w:val="00F33AAE"/>
    <w:rsid w:val="00F40AB0"/>
    <w:rsid w:val="00F4507E"/>
    <w:rsid w:val="00F465EF"/>
    <w:rsid w:val="00F504CF"/>
    <w:rsid w:val="00F515A5"/>
    <w:rsid w:val="00F521AC"/>
    <w:rsid w:val="00F52630"/>
    <w:rsid w:val="00F52CA6"/>
    <w:rsid w:val="00F54927"/>
    <w:rsid w:val="00F55622"/>
    <w:rsid w:val="00F55DE4"/>
    <w:rsid w:val="00F604AB"/>
    <w:rsid w:val="00F6249C"/>
    <w:rsid w:val="00F7016A"/>
    <w:rsid w:val="00F81936"/>
    <w:rsid w:val="00F82313"/>
    <w:rsid w:val="00F82B3C"/>
    <w:rsid w:val="00F85129"/>
    <w:rsid w:val="00F85796"/>
    <w:rsid w:val="00F86391"/>
    <w:rsid w:val="00F90497"/>
    <w:rsid w:val="00F92A33"/>
    <w:rsid w:val="00F954A9"/>
    <w:rsid w:val="00F9595A"/>
    <w:rsid w:val="00FA015B"/>
    <w:rsid w:val="00FA1570"/>
    <w:rsid w:val="00FA5043"/>
    <w:rsid w:val="00FA5FE9"/>
    <w:rsid w:val="00FA712E"/>
    <w:rsid w:val="00FB301E"/>
    <w:rsid w:val="00FC1C44"/>
    <w:rsid w:val="00FD1FE4"/>
    <w:rsid w:val="00FD36E6"/>
    <w:rsid w:val="00FE10C4"/>
    <w:rsid w:val="00FE24E0"/>
    <w:rsid w:val="00FE3A9D"/>
    <w:rsid w:val="00FE546E"/>
    <w:rsid w:val="00FE6932"/>
    <w:rsid w:val="00FF0C78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"/>
    <w:basedOn w:val="a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E54A09"/>
    <w:pPr>
      <w:spacing w:before="100" w:beforeAutospacing="1" w:after="100" w:afterAutospacing="1"/>
    </w:pPr>
  </w:style>
  <w:style w:type="character" w:customStyle="1" w:styleId="s3">
    <w:name w:val="s3"/>
    <w:basedOn w:val="a0"/>
    <w:rsid w:val="00E54A09"/>
  </w:style>
  <w:style w:type="paragraph" w:customStyle="1" w:styleId="p27">
    <w:name w:val="p27"/>
    <w:basedOn w:val="a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A09"/>
  </w:style>
  <w:style w:type="character" w:customStyle="1" w:styleId="s14">
    <w:name w:val="s14"/>
    <w:basedOn w:val="a0"/>
    <w:rsid w:val="00E54A09"/>
  </w:style>
  <w:style w:type="character" w:customStyle="1" w:styleId="s17">
    <w:name w:val="s17"/>
    <w:basedOn w:val="a0"/>
    <w:rsid w:val="00F604AB"/>
  </w:style>
  <w:style w:type="character" w:customStyle="1" w:styleId="s19">
    <w:name w:val="s19"/>
    <w:basedOn w:val="a0"/>
    <w:rsid w:val="00F604AB"/>
  </w:style>
  <w:style w:type="paragraph" w:customStyle="1" w:styleId="p16">
    <w:name w:val="p16"/>
    <w:basedOn w:val="a"/>
    <w:rsid w:val="00AD1264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440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0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0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0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0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137C"/>
    <w:rPr>
      <w:rFonts w:ascii="Arial" w:hAnsi="Arial" w:cs="Arial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5E3D"/>
    <w:rPr>
      <w:sz w:val="24"/>
      <w:szCs w:val="24"/>
    </w:rPr>
  </w:style>
  <w:style w:type="paragraph" w:styleId="af5">
    <w:name w:val="Normal (Web)"/>
    <w:basedOn w:val="a"/>
    <w:link w:val="af6"/>
    <w:rsid w:val="00A414DB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rsid w:val="00A414DB"/>
    <w:rPr>
      <w:sz w:val="24"/>
    </w:rPr>
  </w:style>
  <w:style w:type="table" w:styleId="af7">
    <w:name w:val="Table Grid"/>
    <w:basedOn w:val="a1"/>
    <w:rsid w:val="002A4E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A4EC2"/>
    <w:pPr>
      <w:snapToGrid w:val="0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semiHidden/>
    <w:rsid w:val="00EC48C6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EC48C6"/>
  </w:style>
  <w:style w:type="character" w:styleId="afa">
    <w:name w:val="footnote reference"/>
    <w:basedOn w:val="a0"/>
    <w:uiPriority w:val="99"/>
    <w:semiHidden/>
    <w:unhideWhenUsed/>
    <w:rsid w:val="00EC48C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06596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uiPriority w:val="99"/>
    <w:semiHidden/>
    <w:unhideWhenUsed/>
    <w:rsid w:val="00C376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37625"/>
  </w:style>
  <w:style w:type="character" w:styleId="afd">
    <w:name w:val="endnote reference"/>
    <w:basedOn w:val="a0"/>
    <w:uiPriority w:val="99"/>
    <w:semiHidden/>
    <w:unhideWhenUsed/>
    <w:rsid w:val="00C37625"/>
    <w:rPr>
      <w:vertAlign w:val="superscript"/>
    </w:rPr>
  </w:style>
  <w:style w:type="paragraph" w:styleId="afe">
    <w:name w:val="No Spacing"/>
    <w:uiPriority w:val="1"/>
    <w:qFormat/>
    <w:rsid w:val="002F6FDD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semiHidden/>
    <w:rsid w:val="00204640"/>
  </w:style>
  <w:style w:type="paragraph" w:styleId="30">
    <w:name w:val="Body Text Indent 3"/>
    <w:basedOn w:val="a"/>
    <w:link w:val="31"/>
    <w:uiPriority w:val="99"/>
    <w:semiHidden/>
    <w:unhideWhenUsed/>
    <w:rsid w:val="002046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04640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F2A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D3CD591C1E3272F388E3F714A90A657636CEC352345BA8B8701D63D89249EFF914D7E96435F87BCXCH8L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yasnikovaEV\Desktop\&#1056;&#1072;&#1073;&#1086;&#1095;&#1080;&#1081;%20&#1089;&#1090;&#1086;&#1083;\&#1052;&#1091;&#1085;%20&#1090;&#1080;&#1087;&#1086;&#1074;&#1080;&#1082;&#1080;\2020\&#1058;&#1040;&#1056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4;&#1086;&#1076;&#1091;%20&#1078;&#1080;&#1083;&#1086;&#1075;&#1086;%20&#1087;&#1086;&#1084;&#1077;&#1097;&#1077;&#1085;&#1080;&#1103;%20&#1074;%20&#1085;&#1077;&#1078;&#1080;&#1083;&#1086;&#1077;%20&#1080;%20&#1085;&#1077;&#1078;&#1080;&#1083;&#1086;&#1075;&#1086;%20&#1074;%20&#1078;&#1080;&#1083;&#1086;&#1077;%20&#1087;&#1086;&#1084;&#1077;&#1097;&#1077;&#1085;&#1080;&#1077;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yasnikovaEV\Desktop\&#1056;&#1072;&#1073;&#1086;&#1095;&#1080;&#1081;%20&#1089;&#1090;&#1086;&#1083;\&#1052;&#1091;&#1085;%20&#1090;&#1080;&#1087;&#1086;&#1074;&#1080;&#1082;&#1080;\2020\&#1058;&#1040;&#1056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4;&#1086;&#1076;&#1091;%20&#1078;&#1080;&#1083;&#1086;&#1075;&#1086;%20&#1087;&#1086;&#1084;&#1077;&#1097;&#1077;&#1085;&#1080;&#1103;%20&#1074;%20&#1085;&#1077;&#1078;&#1080;&#1083;&#1086;&#1077;%20&#1080;%20&#1085;&#1077;&#1078;&#1080;&#1083;&#1086;&#1075;&#1086;%20&#1074;%20&#1078;&#1080;&#1083;&#1086;&#1077;%20&#1087;&#1086;&#1084;&#1077;&#1097;&#1077;&#1085;&#1080;&#1077;.doc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hyperlink" Target="file:///C:\Users\MyasnikovaEV\Desktop\&#1056;&#1072;&#1073;&#1086;&#1095;&#1080;&#1081;%20&#1089;&#1090;&#1086;&#1083;\&#1052;&#1091;&#1085;%20&#1090;&#1080;&#1087;&#1086;&#1074;&#1080;&#1082;&#1080;\2020\&#1058;&#1040;&#1056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4;&#1086;&#1076;&#1091;%20&#1078;&#1080;&#1083;&#1086;&#1075;&#1086;%20&#1087;&#1086;&#1084;&#1077;&#1097;&#1077;&#1085;&#1080;&#1103;%20&#1074;%20&#1085;&#1077;&#1078;&#1080;&#1083;&#1086;&#1077;%20&#1080;%20&#1085;&#1077;&#1078;&#1080;&#1083;&#1086;&#1075;&#1086;%20&#1074;%20&#1078;&#1080;&#1083;&#1086;&#1077;%20&#1087;&#1086;&#1084;&#1077;&#1097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yasnikovaEV\Desktop\&#1056;&#1072;&#1073;&#1086;&#1095;&#1080;&#1081;%20&#1089;&#1090;&#1086;&#1083;\&#1052;&#1091;&#1085;%20&#1090;&#1080;&#1087;&#1086;&#1074;&#1080;&#1082;&#1080;\2020\&#1058;&#1040;&#1056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4;&#1086;&#1076;&#1091;%20&#1078;&#1080;&#1083;&#1086;&#1075;&#1086;%20&#1087;&#1086;&#1084;&#1077;&#1097;&#1077;&#1085;&#1080;&#1103;%20&#1074;%20&#1085;&#1077;&#1078;&#1080;&#1083;&#1086;&#1077;%20&#1080;%20&#1085;&#1077;&#1078;&#1080;&#1083;&#1086;&#1075;&#1086;%20&#1074;%20&#1078;&#1080;&#1083;&#1086;&#1077;%20&#1087;&#1086;&#1084;&#1077;&#1097;&#1077;&#1085;&#1080;&#1077;.doc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8855</Words>
  <Characters>70211</Characters>
  <Application>Microsoft Office Word</Application>
  <DocSecurity>0</DocSecurity>
  <Lines>585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78909</CharactersWithSpaces>
  <SharedDoc>false</SharedDoc>
  <HLinks>
    <vt:vector size="66" baseType="variant">
      <vt:variant>
        <vt:i4>4980744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consultantplus://offline/ref=C1CDE33D63DE8AFABC59A482FD33D1779F032631D15D311EC778CCCC97E5E6B8F2F3BD3A37ADA7L</vt:lpwstr>
      </vt:variant>
      <vt:variant>
        <vt:lpwstr/>
      </vt:variant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consultantplus://offline/ref=5D3CD591C1E3272F388E3F714A90A657636CEC352345BA8B8701D63D89249EFF914D7E96435F87BCXCH8L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Администрация_16</cp:lastModifiedBy>
  <cp:revision>12</cp:revision>
  <cp:lastPrinted>2017-10-04T13:31:00Z</cp:lastPrinted>
  <dcterms:created xsi:type="dcterms:W3CDTF">2020-06-11T11:09:00Z</dcterms:created>
  <dcterms:modified xsi:type="dcterms:W3CDTF">2021-03-16T11:00:00Z</dcterms:modified>
</cp:coreProperties>
</file>